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C3" w:rsidRDefault="00DC2082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585BC3" w:rsidRDefault="00585BC3">
      <w:pPr>
        <w:jc w:val="center"/>
      </w:pPr>
    </w:p>
    <w:p w:rsidR="00585BC3" w:rsidRDefault="00DC2082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585BC3" w:rsidRDefault="00585BC3">
      <w:pPr>
        <w:jc w:val="center"/>
      </w:pPr>
    </w:p>
    <w:p w:rsidR="00585BC3" w:rsidRDefault="00DC2082">
      <w:pPr>
        <w:jc w:val="right"/>
      </w:pPr>
      <w:r>
        <w:rPr>
          <w:sz w:val="28"/>
        </w:rPr>
        <w:t>УТВЕРЖДАЮ</w:t>
      </w:r>
    </w:p>
    <w:p w:rsidR="00585BC3" w:rsidRDefault="00DC2082">
      <w:pPr>
        <w:jc w:val="right"/>
      </w:pPr>
      <w:r>
        <w:rPr>
          <w:sz w:val="28"/>
        </w:rPr>
        <w:t>Проректор по учебной работе</w:t>
      </w:r>
    </w:p>
    <w:p w:rsidR="00585BC3" w:rsidRDefault="00DC2082">
      <w:pPr>
        <w:jc w:val="right"/>
      </w:pPr>
      <w:r>
        <w:rPr>
          <w:sz w:val="28"/>
        </w:rPr>
        <w:t>д.э.н., доц. Бубнов В.А.</w:t>
      </w:r>
    </w:p>
    <w:p w:rsidR="00585BC3" w:rsidRDefault="00585BC3"/>
    <w:p w:rsidR="00585BC3" w:rsidRDefault="00DC2082">
      <w:pPr>
        <w:jc w:val="right"/>
      </w:pPr>
      <w:r>
        <w:rPr>
          <w:sz w:val="28"/>
        </w:rPr>
        <w:t>_________________________</w:t>
      </w:r>
    </w:p>
    <w:p w:rsidR="00585BC3" w:rsidRDefault="00585BC3"/>
    <w:p w:rsidR="00585BC3" w:rsidRDefault="00DC2082">
      <w:pPr>
        <w:jc w:val="right"/>
      </w:pPr>
      <w:r>
        <w:rPr>
          <w:sz w:val="28"/>
        </w:rPr>
        <w:t>22.06.2020</w:t>
      </w:r>
      <w:r w:rsidR="00377D86">
        <w:rPr>
          <w:sz w:val="28"/>
        </w:rPr>
        <w:t xml:space="preserve"> </w:t>
      </w:r>
      <w:r>
        <w:rPr>
          <w:sz w:val="28"/>
        </w:rPr>
        <w:t>г.</w:t>
      </w:r>
    </w:p>
    <w:p w:rsidR="00585BC3" w:rsidRDefault="00585BC3"/>
    <w:p w:rsidR="00585BC3" w:rsidRDefault="00585BC3"/>
    <w:p w:rsidR="00585BC3" w:rsidRDefault="00585BC3"/>
    <w:p w:rsidR="00585BC3" w:rsidRDefault="00DC2082">
      <w:pPr>
        <w:jc w:val="center"/>
      </w:pPr>
      <w:r>
        <w:rPr>
          <w:b/>
          <w:sz w:val="28"/>
        </w:rPr>
        <w:t>РАБОЧАЯ ПРОГРАММА ПРАКТИКИ</w:t>
      </w:r>
    </w:p>
    <w:p w:rsidR="00585BC3" w:rsidRDefault="00DC2082" w:rsidP="00377D86">
      <w:pPr>
        <w:suppressAutoHyphens/>
        <w:jc w:val="center"/>
      </w:pPr>
      <w:r>
        <w:rPr>
          <w:b/>
          <w:sz w:val="28"/>
        </w:rPr>
        <w:t>Б2.В.1. Учебная практика (практика по получению первичных профессиональных умений и навыков)</w:t>
      </w:r>
    </w:p>
    <w:p w:rsidR="00585BC3" w:rsidRDefault="00585BC3"/>
    <w:p w:rsidR="00585BC3" w:rsidRDefault="00DC2082">
      <w:pPr>
        <w:jc w:val="center"/>
      </w:pPr>
      <w:r>
        <w:rPr>
          <w:sz w:val="28"/>
        </w:rPr>
        <w:t>Направление подготовки: 21.04.02 Землеустройство и кадастры</w:t>
      </w:r>
    </w:p>
    <w:p w:rsidR="00585BC3" w:rsidRDefault="00DC2082" w:rsidP="00377D86">
      <w:pPr>
        <w:suppressAutoHyphens/>
        <w:jc w:val="center"/>
      </w:pPr>
      <w:r>
        <w:rPr>
          <w:sz w:val="28"/>
        </w:rPr>
        <w:t>Направленность (профиль): Управление недвижимостью и кадастровой деятельностью</w:t>
      </w:r>
    </w:p>
    <w:p w:rsidR="00585BC3" w:rsidRDefault="00DC2082">
      <w:pPr>
        <w:jc w:val="center"/>
      </w:pPr>
      <w:r>
        <w:rPr>
          <w:sz w:val="28"/>
        </w:rPr>
        <w:t>Квалификация выпускника: магистр</w:t>
      </w:r>
    </w:p>
    <w:p w:rsidR="00585BC3" w:rsidRDefault="00585BC3"/>
    <w:p w:rsidR="00585BC3" w:rsidRDefault="00DC2082">
      <w:pPr>
        <w:jc w:val="center"/>
      </w:pPr>
      <w:r>
        <w:rPr>
          <w:sz w:val="28"/>
        </w:rPr>
        <w:t>Форма обучения: очная, заочная</w:t>
      </w:r>
    </w:p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377D86" w:rsidRDefault="00377D86">
      <w:pPr>
        <w:jc w:val="center"/>
        <w:rPr>
          <w:sz w:val="28"/>
        </w:rPr>
      </w:pPr>
    </w:p>
    <w:p w:rsidR="00377D86" w:rsidRDefault="00377D86">
      <w:pPr>
        <w:jc w:val="center"/>
        <w:rPr>
          <w:sz w:val="28"/>
        </w:rPr>
      </w:pPr>
    </w:p>
    <w:p w:rsidR="00377D86" w:rsidRDefault="00377D86">
      <w:pPr>
        <w:jc w:val="center"/>
        <w:rPr>
          <w:sz w:val="28"/>
        </w:rPr>
      </w:pPr>
    </w:p>
    <w:p w:rsidR="00377D86" w:rsidRDefault="00377D86">
      <w:pPr>
        <w:jc w:val="center"/>
        <w:rPr>
          <w:sz w:val="28"/>
        </w:rPr>
      </w:pPr>
    </w:p>
    <w:p w:rsidR="00377D86" w:rsidRDefault="00377D86">
      <w:pPr>
        <w:jc w:val="center"/>
        <w:rPr>
          <w:sz w:val="28"/>
        </w:rPr>
      </w:pPr>
    </w:p>
    <w:p w:rsidR="00377D86" w:rsidRDefault="00377D86">
      <w:pPr>
        <w:jc w:val="center"/>
        <w:rPr>
          <w:sz w:val="28"/>
        </w:rPr>
      </w:pPr>
    </w:p>
    <w:p w:rsidR="00377D86" w:rsidRDefault="00377D86">
      <w:pPr>
        <w:jc w:val="center"/>
        <w:rPr>
          <w:sz w:val="28"/>
        </w:rPr>
      </w:pPr>
    </w:p>
    <w:p w:rsidR="00585BC3" w:rsidRDefault="00DC2082">
      <w:pPr>
        <w:jc w:val="center"/>
      </w:pPr>
      <w:r>
        <w:rPr>
          <w:sz w:val="28"/>
        </w:rPr>
        <w:t>Иркутск 2020</w:t>
      </w:r>
    </w:p>
    <w:p w:rsidR="00585BC3" w:rsidRDefault="00DC2082">
      <w:r>
        <w:br w:type="page"/>
      </w:r>
    </w:p>
    <w:p w:rsidR="00585BC3" w:rsidRDefault="00585BC3"/>
    <w:p w:rsidR="00585BC3" w:rsidRDefault="00DC2082" w:rsidP="00377D86">
      <w:pPr>
        <w:jc w:val="both"/>
      </w:pPr>
      <w:r>
        <w:rPr>
          <w:sz w:val="28"/>
        </w:rPr>
        <w:t>Программа составлена в соответствии с ФГОС ВО по направлению 21.04.02 Землеустройство и кадастры.</w:t>
      </w:r>
    </w:p>
    <w:p w:rsidR="00585BC3" w:rsidRDefault="00585BC3">
      <w:pPr>
        <w:jc w:val="center"/>
      </w:pPr>
    </w:p>
    <w:p w:rsidR="00585BC3" w:rsidRDefault="00DC2082">
      <w:r>
        <w:rPr>
          <w:sz w:val="28"/>
        </w:rPr>
        <w:t>Автор Н.Ю. Ковалевская</w:t>
      </w:r>
    </w:p>
    <w:p w:rsidR="00585BC3" w:rsidRDefault="00585BC3">
      <w:pPr>
        <w:jc w:val="center"/>
      </w:pPr>
    </w:p>
    <w:p w:rsidR="00585BC3" w:rsidRDefault="00585BC3">
      <w:pPr>
        <w:jc w:val="center"/>
      </w:pPr>
    </w:p>
    <w:p w:rsidR="00D60F65" w:rsidRDefault="00D60F65" w:rsidP="00D60F65">
      <w:pPr>
        <w:jc w:val="both"/>
      </w:pPr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D60F65" w:rsidRDefault="00D60F65" w:rsidP="00D60F65"/>
    <w:p w:rsidR="00D60F65" w:rsidRDefault="00D60F65" w:rsidP="00D60F65">
      <w:r>
        <w:rPr>
          <w:sz w:val="28"/>
        </w:rPr>
        <w:t>Заведующий кафедрой С.А. Астафьев</w:t>
      </w:r>
    </w:p>
    <w:p w:rsidR="00585BC3" w:rsidRDefault="00585BC3">
      <w:pPr>
        <w:jc w:val="center"/>
      </w:pPr>
      <w:bookmarkStart w:id="0" w:name="_GoBack"/>
      <w:bookmarkEnd w:id="0"/>
    </w:p>
    <w:p w:rsidR="00585BC3" w:rsidRDefault="00585BC3">
      <w:pPr>
        <w:jc w:val="right"/>
      </w:pPr>
    </w:p>
    <w:p w:rsidR="00585BC3" w:rsidRDefault="00DC2082" w:rsidP="00377D86">
      <w:pPr>
        <w:suppressAutoHyphens/>
        <w:spacing w:before="240" w:after="120"/>
        <w:jc w:val="center"/>
      </w:pPr>
      <w:r>
        <w:br w:type="page"/>
      </w:r>
      <w:r>
        <w:rPr>
          <w:b/>
          <w:sz w:val="24"/>
        </w:rPr>
        <w:lastRenderedPageBreak/>
        <w:t>1. Вид и тип практики</w:t>
      </w:r>
    </w:p>
    <w:p w:rsidR="00585BC3" w:rsidRDefault="00DC2082" w:rsidP="00377D86">
      <w:pPr>
        <w:ind w:firstLine="709"/>
        <w:jc w:val="both"/>
      </w:pPr>
      <w:r>
        <w:rPr>
          <w:sz w:val="24"/>
        </w:rPr>
        <w:t>Вид практики: учебная.</w:t>
      </w:r>
    </w:p>
    <w:p w:rsidR="00585BC3" w:rsidRDefault="00DC2082" w:rsidP="00377D86">
      <w:pPr>
        <w:ind w:firstLine="709"/>
        <w:jc w:val="both"/>
      </w:pPr>
      <w:r>
        <w:rPr>
          <w:sz w:val="24"/>
        </w:rPr>
        <w:t>Тип практики: практика по получению первичных профессиональных умений и навыков.</w:t>
      </w:r>
    </w:p>
    <w:p w:rsidR="00585BC3" w:rsidRDefault="00DC2082" w:rsidP="00377D86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585BC3" w:rsidRDefault="00DC2082" w:rsidP="00377D86">
      <w:pPr>
        <w:ind w:firstLine="709"/>
        <w:jc w:val="both"/>
      </w:pPr>
      <w:r>
        <w:rPr>
          <w:sz w:val="24"/>
        </w:rPr>
        <w:t>Целью прохождения ППППУиН являются приобретение требуемых профессиональных компетенций и опыта проектной деятельности в соответствующей профессиональной области.</w:t>
      </w:r>
    </w:p>
    <w:p w:rsidR="00585BC3" w:rsidRDefault="00DC2082" w:rsidP="00377D86">
      <w:pPr>
        <w:ind w:firstLine="709"/>
        <w:jc w:val="both"/>
      </w:pPr>
      <w:r>
        <w:rPr>
          <w:sz w:val="24"/>
        </w:rPr>
        <w:t>Задачами ППППУиН являются:</w:t>
      </w:r>
    </w:p>
    <w:p w:rsidR="00585BC3" w:rsidRDefault="00377D86" w:rsidP="00377D86">
      <w:pPr>
        <w:ind w:firstLine="709"/>
        <w:jc w:val="both"/>
      </w:pPr>
      <w:r>
        <w:rPr>
          <w:sz w:val="24"/>
        </w:rPr>
        <w:t>–</w:t>
      </w:r>
      <w:r w:rsidR="00DC2082">
        <w:rPr>
          <w:sz w:val="24"/>
        </w:rPr>
        <w:t xml:space="preserve"> приобретение первичных умений и навыков сбора и обработки информации;</w:t>
      </w:r>
    </w:p>
    <w:p w:rsidR="00585BC3" w:rsidRDefault="00377D86" w:rsidP="00377D86">
      <w:pPr>
        <w:ind w:firstLine="709"/>
        <w:jc w:val="both"/>
      </w:pPr>
      <w:r>
        <w:rPr>
          <w:sz w:val="24"/>
        </w:rPr>
        <w:t>–</w:t>
      </w:r>
      <w:r w:rsidR="00DC2082">
        <w:rPr>
          <w:sz w:val="24"/>
        </w:rPr>
        <w:t xml:space="preserve"> формирование навыков аналитической деятельности;</w:t>
      </w:r>
    </w:p>
    <w:p w:rsidR="00585BC3" w:rsidRDefault="00377D86" w:rsidP="00377D86">
      <w:pPr>
        <w:ind w:firstLine="709"/>
        <w:jc w:val="both"/>
      </w:pPr>
      <w:r>
        <w:rPr>
          <w:sz w:val="24"/>
        </w:rPr>
        <w:t>–</w:t>
      </w:r>
      <w:r w:rsidR="00DC2082">
        <w:rPr>
          <w:sz w:val="24"/>
        </w:rPr>
        <w:t xml:space="preserve"> формирование навыков использования современных информационных технологий;</w:t>
      </w:r>
    </w:p>
    <w:p w:rsidR="00585BC3" w:rsidRDefault="00377D86" w:rsidP="00377D86">
      <w:pPr>
        <w:ind w:firstLine="709"/>
        <w:jc w:val="both"/>
      </w:pPr>
      <w:r>
        <w:rPr>
          <w:sz w:val="24"/>
        </w:rPr>
        <w:t>–</w:t>
      </w:r>
      <w:r w:rsidR="00DC2082">
        <w:rPr>
          <w:sz w:val="24"/>
        </w:rPr>
        <w:t xml:space="preserve"> начальная подготовка студента к осуществлению профессиональной деятельности, в частности, проектной деятельности в соответствующей профессиональной области;</w:t>
      </w:r>
    </w:p>
    <w:p w:rsidR="00585BC3" w:rsidRDefault="00377D86" w:rsidP="00377D86">
      <w:pPr>
        <w:ind w:firstLine="709"/>
        <w:jc w:val="both"/>
      </w:pPr>
      <w:r>
        <w:rPr>
          <w:sz w:val="24"/>
        </w:rPr>
        <w:t>–</w:t>
      </w:r>
      <w:r w:rsidR="00DC2082">
        <w:rPr>
          <w:sz w:val="24"/>
        </w:rPr>
        <w:t xml:space="preserve"> закрепление и углубление теоретических знаний по анализу и проведению исследований в обла</w:t>
      </w:r>
      <w:r>
        <w:rPr>
          <w:sz w:val="24"/>
        </w:rPr>
        <w:t>сти землеустройства и кадастров.</w:t>
      </w:r>
      <w:r w:rsidR="00DC2082">
        <w:rPr>
          <w:sz w:val="24"/>
        </w:rPr>
        <w:t xml:space="preserve"> </w:t>
      </w:r>
    </w:p>
    <w:p w:rsidR="00585BC3" w:rsidRDefault="00DC2082" w:rsidP="00377D86">
      <w:pPr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585BC3" w:rsidRDefault="00DC2082" w:rsidP="00377D86">
      <w:pPr>
        <w:ind w:firstLine="709"/>
      </w:pPr>
      <w:r>
        <w:rPr>
          <w:sz w:val="24"/>
        </w:rPr>
        <w:t>Способ(ы) проведения практики: стационарная, выездная, выездная полевая.</w:t>
      </w:r>
    </w:p>
    <w:p w:rsidR="00585BC3" w:rsidRDefault="00DC2082" w:rsidP="00377D86">
      <w:pPr>
        <w:ind w:firstLine="709"/>
      </w:pPr>
      <w:r>
        <w:rPr>
          <w:sz w:val="24"/>
        </w:rPr>
        <w:t>Форма проведения практики: дискретно.</w:t>
      </w:r>
    </w:p>
    <w:p w:rsidR="00585BC3" w:rsidRDefault="00DC2082" w:rsidP="00377D86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585BC3" w:rsidRDefault="00DC2082" w:rsidP="00377D86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585BC3" w:rsidRDefault="00DC2082" w:rsidP="00377D86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585BC3" w:rsidRDefault="00DC2082" w:rsidP="00377D86">
      <w:pPr>
        <w:ind w:firstLine="709"/>
        <w:jc w:val="both"/>
      </w:pPr>
      <w:r>
        <w:rPr>
          <w:sz w:val="24"/>
        </w:rPr>
        <w:t>В результате прохождения</w:t>
      </w:r>
      <w:r w:rsidR="00377D86">
        <w:rPr>
          <w:sz w:val="24"/>
        </w:rPr>
        <w:t xml:space="preserve"> </w:t>
      </w:r>
      <w:r>
        <w:rPr>
          <w:sz w:val="24"/>
        </w:rPr>
        <w:t>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585BC3" w:rsidRDefault="00585BC3"/>
    <w:p w:rsidR="00585BC3" w:rsidRDefault="00DC2082">
      <w:pPr>
        <w:jc w:val="center"/>
        <w:rPr>
          <w:b/>
          <w:sz w:val="24"/>
        </w:rPr>
      </w:pPr>
      <w:r>
        <w:rPr>
          <w:b/>
          <w:sz w:val="24"/>
        </w:rPr>
        <w:t>Компетентностная карта практики</w:t>
      </w:r>
    </w:p>
    <w:p w:rsidR="00377D86" w:rsidRDefault="00377D86">
      <w:pPr>
        <w:jc w:val="center"/>
      </w:pPr>
    </w:p>
    <w:tbl>
      <w:tblPr>
        <w:tblStyle w:val="af"/>
        <w:tblW w:w="0" w:type="auto"/>
        <w:tblLook w:val="0000" w:firstRow="0" w:lastRow="0" w:firstColumn="0" w:lastColumn="0" w:noHBand="0" w:noVBand="0"/>
      </w:tblPr>
      <w:tblGrid>
        <w:gridCol w:w="1701"/>
        <w:gridCol w:w="8046"/>
      </w:tblGrid>
      <w:tr w:rsidR="00585BC3" w:rsidTr="00377D86">
        <w:tc>
          <w:tcPr>
            <w:tcW w:w="1701" w:type="dxa"/>
            <w:vAlign w:val="center"/>
          </w:tcPr>
          <w:p w:rsidR="00585BC3" w:rsidRDefault="00DC2082" w:rsidP="00377D8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8046" w:type="dxa"/>
            <w:vAlign w:val="center"/>
          </w:tcPr>
          <w:p w:rsidR="00585BC3" w:rsidRDefault="00DC2082" w:rsidP="00377D8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585BC3" w:rsidTr="00377D86">
        <w:tc>
          <w:tcPr>
            <w:tcW w:w="1701" w:type="dxa"/>
          </w:tcPr>
          <w:p w:rsidR="00585BC3" w:rsidRDefault="00DC208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ПК-6</w:t>
            </w:r>
          </w:p>
        </w:tc>
        <w:tc>
          <w:tcPr>
            <w:tcW w:w="8046" w:type="dxa"/>
          </w:tcPr>
          <w:p w:rsidR="00585BC3" w:rsidRDefault="00377D86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DC2082">
              <w:rPr>
                <w:rFonts w:ascii="Times New Roman CYR" w:hAnsi="Times New Roman CYR" w:cs="Times New Roman CYR"/>
                <w:sz w:val="24"/>
              </w:rPr>
              <w:t>пособность разрабатывать и осуществлять технико-экономическое обоснование планов, проектов и схем использования земельных ресурсов и территориального планирования</w:t>
            </w:r>
          </w:p>
        </w:tc>
      </w:tr>
      <w:tr w:rsidR="00585BC3" w:rsidTr="00377D86">
        <w:tc>
          <w:tcPr>
            <w:tcW w:w="1701" w:type="dxa"/>
          </w:tcPr>
          <w:p w:rsidR="00585BC3" w:rsidRDefault="00DC208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ПК-8</w:t>
            </w:r>
          </w:p>
        </w:tc>
        <w:tc>
          <w:tcPr>
            <w:tcW w:w="8046" w:type="dxa"/>
          </w:tcPr>
          <w:p w:rsidR="00585BC3" w:rsidRDefault="00377D86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DC2082">
              <w:rPr>
                <w:rFonts w:ascii="Times New Roman CYR" w:hAnsi="Times New Roman CYR" w:cs="Times New Roman CYR"/>
                <w:sz w:val="24"/>
              </w:rPr>
              <w:t>пособность применять методы анализа вариантов, разработки и поиска компромиссных решений,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DC2082">
              <w:rPr>
                <w:rFonts w:ascii="Times New Roman CYR" w:hAnsi="Times New Roman CYR" w:cs="Times New Roman CYR"/>
                <w:sz w:val="24"/>
              </w:rPr>
              <w:t>анализа эколого-экономической эффективности при проектировании и реализации проектов</w:t>
            </w:r>
          </w:p>
        </w:tc>
      </w:tr>
    </w:tbl>
    <w:p w:rsidR="00585BC3" w:rsidRDefault="00585BC3"/>
    <w:p w:rsidR="00585BC3" w:rsidRDefault="00377D86">
      <w:pPr>
        <w:jc w:val="center"/>
        <w:rPr>
          <w:b/>
          <w:sz w:val="24"/>
        </w:rPr>
      </w:pPr>
      <w:r>
        <w:rPr>
          <w:b/>
          <w:sz w:val="24"/>
        </w:rPr>
        <w:t>Структура компетенции</w:t>
      </w:r>
    </w:p>
    <w:p w:rsidR="00377D86" w:rsidRDefault="00377D86">
      <w:pPr>
        <w:jc w:val="center"/>
      </w:pPr>
    </w:p>
    <w:tbl>
      <w:tblPr>
        <w:tblStyle w:val="af"/>
        <w:tblW w:w="0" w:type="auto"/>
        <w:tblLook w:val="0000" w:firstRow="0" w:lastRow="0" w:firstColumn="0" w:lastColumn="0" w:noHBand="0" w:noVBand="0"/>
      </w:tblPr>
      <w:tblGrid>
        <w:gridCol w:w="3402"/>
        <w:gridCol w:w="6345"/>
      </w:tblGrid>
      <w:tr w:rsidR="00585BC3" w:rsidTr="00377D86">
        <w:trPr>
          <w:tblHeader/>
        </w:trPr>
        <w:tc>
          <w:tcPr>
            <w:tcW w:w="3402" w:type="dxa"/>
          </w:tcPr>
          <w:p w:rsidR="00585BC3" w:rsidRDefault="00DC208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345" w:type="dxa"/>
          </w:tcPr>
          <w:p w:rsidR="00585BC3" w:rsidRDefault="00DC208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585BC3" w:rsidTr="00377D86">
        <w:tc>
          <w:tcPr>
            <w:tcW w:w="3402" w:type="dxa"/>
          </w:tcPr>
          <w:p w:rsidR="00585BC3" w:rsidRDefault="00DC2082" w:rsidP="00377D86">
            <w:r>
              <w:rPr>
                <w:rFonts w:ascii="Times New Roman CYR" w:hAnsi="Times New Roman CYR" w:cs="Times New Roman CYR"/>
                <w:sz w:val="24"/>
              </w:rPr>
              <w:t>ПК-6</w:t>
            </w:r>
            <w:r w:rsidR="00377D86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377D86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разрабатывать и осуществлять технико-экономическое обоснование планов, проектов и схем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использования земельных ресурсов и территориального планирования</w:t>
            </w:r>
          </w:p>
        </w:tc>
        <w:tc>
          <w:tcPr>
            <w:tcW w:w="6345" w:type="dxa"/>
          </w:tcPr>
          <w:p w:rsidR="00585BC3" w:rsidRDefault="00DC2082">
            <w:r>
              <w:rPr>
                <w:rFonts w:ascii="Times New Roman CYR" w:hAnsi="Times New Roman CYR" w:cs="Times New Roman CYR"/>
                <w:sz w:val="24"/>
              </w:rPr>
              <w:lastRenderedPageBreak/>
              <w:t>У. Умеет применять теоретические знания и нормативные документы документы для</w:t>
            </w:r>
            <w:r w:rsidR="00377D86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разработки технико-экономического обоснования планов, проектов и схем использования земельных ресурсов и территориального пла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нирования и осуществлять анализ вариантов реализации проектов</w:t>
            </w:r>
            <w:r w:rsidR="00377D86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585BC3" w:rsidRDefault="00DC2082" w:rsidP="00377D86">
            <w:r>
              <w:rPr>
                <w:rFonts w:ascii="Times New Roman CYR" w:hAnsi="Times New Roman CYR" w:cs="Times New Roman CYR"/>
                <w:sz w:val="24"/>
              </w:rPr>
              <w:t>Н. Имеет навыки разработки технико-экономического обоснование планов, проектов и схем использования земельных ресурсов и территориального планирования</w:t>
            </w:r>
          </w:p>
        </w:tc>
      </w:tr>
      <w:tr w:rsidR="00585BC3" w:rsidTr="00377D86">
        <w:tc>
          <w:tcPr>
            <w:tcW w:w="3402" w:type="dxa"/>
          </w:tcPr>
          <w:p w:rsidR="00585BC3" w:rsidRDefault="00DC2082" w:rsidP="00377D86">
            <w:r>
              <w:rPr>
                <w:rFonts w:ascii="Times New Roman CYR" w:hAnsi="Times New Roman CYR" w:cs="Times New Roman CYR"/>
                <w:sz w:val="24"/>
              </w:rPr>
              <w:lastRenderedPageBreak/>
              <w:t>ПК-8</w:t>
            </w:r>
            <w:r w:rsidR="00377D86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377D86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>пособность применять методы анализа вариантов, разработки и поиска компромиссных решений,</w:t>
            </w:r>
            <w:r w:rsidR="00377D86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анализа эколого-экономической эффективности при проектировании и реализации проектов</w:t>
            </w:r>
          </w:p>
        </w:tc>
        <w:tc>
          <w:tcPr>
            <w:tcW w:w="6345" w:type="dxa"/>
          </w:tcPr>
          <w:p w:rsidR="00585BC3" w:rsidRDefault="00DC2082">
            <w:r>
              <w:rPr>
                <w:rFonts w:ascii="Times New Roman CYR" w:hAnsi="Times New Roman CYR" w:cs="Times New Roman CYR"/>
                <w:sz w:val="24"/>
              </w:rPr>
              <w:t>У. Умеет применять методы анализа вариантов, разработки и поиска компромиссных решений,</w:t>
            </w:r>
            <w:r w:rsidR="00377D86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анализа эколого-экономической эффективности при проектировании и реализации проектов</w:t>
            </w:r>
            <w:r w:rsidR="00377D86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585BC3" w:rsidRDefault="00DC2082" w:rsidP="00377D86">
            <w:r>
              <w:rPr>
                <w:rFonts w:ascii="Times New Roman CYR" w:hAnsi="Times New Roman CYR" w:cs="Times New Roman CYR"/>
                <w:sz w:val="24"/>
              </w:rPr>
              <w:t>Н. Имеет навыки применения методов анализа вариантов, разработки и поиска компромиссных решений,</w:t>
            </w:r>
            <w:r w:rsidR="00377D86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анализа эколого-экономической эффективности при проектировании и реализации проектов</w:t>
            </w:r>
          </w:p>
        </w:tc>
      </w:tr>
    </w:tbl>
    <w:p w:rsidR="00585BC3" w:rsidRDefault="00DC2082" w:rsidP="00377D86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585BC3" w:rsidRDefault="00DC2082" w:rsidP="00377D86">
      <w:pPr>
        <w:ind w:firstLine="709"/>
        <w:jc w:val="both"/>
      </w:pPr>
      <w:r>
        <w:rPr>
          <w:sz w:val="24"/>
        </w:rPr>
        <w:t>Принадл</w:t>
      </w:r>
      <w:r w:rsidR="00377D86">
        <w:rPr>
          <w:sz w:val="24"/>
        </w:rPr>
        <w:t>ежность практики –</w:t>
      </w:r>
      <w:r>
        <w:rPr>
          <w:sz w:val="24"/>
        </w:rPr>
        <w:t xml:space="preserve"> БЛОК 2 ПРАКТИКИ, В ТОМ ЧИСЛЕ </w:t>
      </w:r>
      <w:r w:rsidR="00377D86">
        <w:rPr>
          <w:sz w:val="24"/>
        </w:rPr>
        <w:t>ПРАКТИКА ПО ПОЛУЧЕНИЮ ПЕРВИЧНЫХ ПРОФЕССИОНАЛЬНЫХ УМЕНИЙ И НАВЫКОВ</w:t>
      </w:r>
      <w:r>
        <w:rPr>
          <w:sz w:val="24"/>
        </w:rPr>
        <w:t xml:space="preserve">: Вариативная часть. </w:t>
      </w:r>
    </w:p>
    <w:p w:rsidR="00585BC3" w:rsidRDefault="00DC2082" w:rsidP="00377D86">
      <w:pPr>
        <w:ind w:firstLine="709"/>
        <w:jc w:val="both"/>
      </w:pPr>
      <w:r>
        <w:rPr>
          <w:sz w:val="24"/>
        </w:rPr>
        <w:t>Практика студентов очной формы обучения проводится в семестре 12.</w:t>
      </w:r>
      <w:r w:rsidR="00377D86">
        <w:rPr>
          <w:sz w:val="24"/>
        </w:rPr>
        <w:t xml:space="preserve"> </w:t>
      </w:r>
      <w:r>
        <w:rPr>
          <w:sz w:val="24"/>
        </w:rPr>
        <w:t xml:space="preserve">Практика заочников проводится в семестре 12. Практика базируется на освоении следующих дисциплин: </w:t>
      </w:r>
      <w:r w:rsidR="00377D86">
        <w:rPr>
          <w:sz w:val="24"/>
        </w:rPr>
        <w:t>«</w:t>
      </w:r>
      <w:r>
        <w:rPr>
          <w:sz w:val="24"/>
        </w:rPr>
        <w:t>Анализ экономической эффективности проектов</w:t>
      </w:r>
      <w:r w:rsidR="00377D86">
        <w:rPr>
          <w:sz w:val="24"/>
        </w:rPr>
        <w:t>»</w:t>
      </w:r>
      <w:r>
        <w:rPr>
          <w:sz w:val="24"/>
        </w:rPr>
        <w:t>.</w:t>
      </w:r>
    </w:p>
    <w:p w:rsidR="00585BC3" w:rsidRDefault="00DC2082" w:rsidP="00377D86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585BC3" w:rsidRDefault="00DC2082" w:rsidP="00377D86">
      <w:pPr>
        <w:ind w:firstLine="709"/>
      </w:pPr>
      <w:r>
        <w:rPr>
          <w:sz w:val="24"/>
        </w:rPr>
        <w:t>Составляет 9 зачетных единиц (6 нед.).</w:t>
      </w:r>
    </w:p>
    <w:p w:rsidR="00585BC3" w:rsidRDefault="00DC2082" w:rsidP="00377D86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f"/>
        <w:tblW w:w="0" w:type="auto"/>
        <w:tblLook w:val="0000" w:firstRow="0" w:lastRow="0" w:firstColumn="0" w:lastColumn="0" w:noHBand="0" w:noVBand="0"/>
      </w:tblPr>
      <w:tblGrid>
        <w:gridCol w:w="641"/>
        <w:gridCol w:w="2863"/>
        <w:gridCol w:w="4684"/>
        <w:gridCol w:w="1559"/>
      </w:tblGrid>
      <w:tr w:rsidR="00585BC3" w:rsidTr="00377D86">
        <w:trPr>
          <w:tblHeader/>
        </w:trPr>
        <w:tc>
          <w:tcPr>
            <w:tcW w:w="641" w:type="dxa"/>
            <w:vAlign w:val="center"/>
          </w:tcPr>
          <w:p w:rsidR="00585BC3" w:rsidRDefault="00DC2082" w:rsidP="00377D8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2863" w:type="dxa"/>
            <w:vAlign w:val="center"/>
          </w:tcPr>
          <w:p w:rsidR="00585BC3" w:rsidRDefault="00DC2082" w:rsidP="00377D8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684" w:type="dxa"/>
            <w:vAlign w:val="center"/>
          </w:tcPr>
          <w:p w:rsidR="00585BC3" w:rsidRDefault="00DC2082" w:rsidP="00377D8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585BC3" w:rsidRDefault="00DC2082" w:rsidP="00377D8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585BC3" w:rsidTr="00377D86">
        <w:tc>
          <w:tcPr>
            <w:tcW w:w="641" w:type="dxa"/>
          </w:tcPr>
          <w:p w:rsidR="00585BC3" w:rsidRDefault="00DC208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377D86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585BC3" w:rsidRDefault="00DC2082">
            <w:r>
              <w:rPr>
                <w:rFonts w:ascii="Times New Roman CYR" w:hAnsi="Times New Roman CYR" w:cs="Times New Roman CYR"/>
                <w:sz w:val="24"/>
              </w:rPr>
              <w:t>Этап планирования практики.</w:t>
            </w:r>
          </w:p>
        </w:tc>
        <w:tc>
          <w:tcPr>
            <w:tcW w:w="4684" w:type="dxa"/>
          </w:tcPr>
          <w:p w:rsidR="00585BC3" w:rsidRDefault="00DC2082" w:rsidP="00F521EA">
            <w:r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практики. Разработка индивидуального плана прохождения практики, графика выполнения исследования. Решение организационных вопросов. Постановка цели и задач практики</w:t>
            </w:r>
          </w:p>
        </w:tc>
        <w:tc>
          <w:tcPr>
            <w:tcW w:w="1559" w:type="dxa"/>
          </w:tcPr>
          <w:p w:rsidR="00F521EA" w:rsidRDefault="00DC2082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585BC3" w:rsidRDefault="00DC208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585BC3" w:rsidTr="00377D86">
        <w:tc>
          <w:tcPr>
            <w:tcW w:w="641" w:type="dxa"/>
          </w:tcPr>
          <w:p w:rsidR="00585BC3" w:rsidRDefault="00DC208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F521EA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585BC3" w:rsidRDefault="00DC2082">
            <w:r>
              <w:rPr>
                <w:rFonts w:ascii="Times New Roman CYR" w:hAnsi="Times New Roman CYR" w:cs="Times New Roman CYR"/>
                <w:sz w:val="24"/>
              </w:rPr>
              <w:t>Основной этап. Раздел I. Обоснование актуальности проекта и сбор исходной информации</w:t>
            </w:r>
          </w:p>
        </w:tc>
        <w:tc>
          <w:tcPr>
            <w:tcW w:w="4684" w:type="dxa"/>
          </w:tcPr>
          <w:p w:rsidR="00585BC3" w:rsidRDefault="00DC2082" w:rsidP="00F521EA">
            <w:r>
              <w:rPr>
                <w:rFonts w:ascii="Times New Roman CYR" w:hAnsi="Times New Roman CYR" w:cs="Times New Roman CYR"/>
                <w:sz w:val="24"/>
              </w:rPr>
              <w:t>Постановка проблемы (описание концепции проекта). Выбор участка территории (общественного пространства) для</w:t>
            </w:r>
            <w:r w:rsidR="00377D86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выявления проблем развития и благоустройства. Изучение особенностей выбранного участка территории / объекта благоустройства /</w:t>
            </w:r>
            <w:r w:rsidR="00F521EA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общественного пространства. Сбор информационного материала. Обработка и анализ результатов анкетирования. Использование современных информационных технологий для получения и обработки необходимой информации </w:t>
            </w:r>
          </w:p>
        </w:tc>
        <w:tc>
          <w:tcPr>
            <w:tcW w:w="1559" w:type="dxa"/>
          </w:tcPr>
          <w:p w:rsidR="00F521EA" w:rsidRDefault="00DC2082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585BC3" w:rsidRDefault="00DC208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585BC3" w:rsidTr="00377D86">
        <w:tc>
          <w:tcPr>
            <w:tcW w:w="641" w:type="dxa"/>
          </w:tcPr>
          <w:p w:rsidR="00585BC3" w:rsidRDefault="00DC208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F521EA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585BC3" w:rsidRDefault="00DC2082">
            <w:r>
              <w:rPr>
                <w:rFonts w:ascii="Times New Roman CYR" w:hAnsi="Times New Roman CYR" w:cs="Times New Roman CYR"/>
                <w:sz w:val="24"/>
              </w:rPr>
              <w:t>Основной этап. Раздел II. Разработка технико-экономического обосно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вания проекта использования земельных ресурсов и территориального планирования</w:t>
            </w:r>
          </w:p>
        </w:tc>
        <w:tc>
          <w:tcPr>
            <w:tcW w:w="4684" w:type="dxa"/>
          </w:tcPr>
          <w:p w:rsidR="00585BC3" w:rsidRDefault="00DC2082" w:rsidP="00F521EA">
            <w:r>
              <w:rPr>
                <w:rFonts w:ascii="Times New Roman CYR" w:hAnsi="Times New Roman CYR" w:cs="Times New Roman CYR"/>
                <w:sz w:val="24"/>
              </w:rPr>
              <w:lastRenderedPageBreak/>
              <w:t>Разработка прогноза развития выбранного участка территории/ объекта благоустройства/ общественного пространства. Разра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ботка технико-экономического обоснования проекта</w:t>
            </w:r>
            <w:r w:rsidR="00377D86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благоустройства территории</w:t>
            </w:r>
            <w:r w:rsidR="00F521EA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/ проекта развития общественных пространств</w:t>
            </w:r>
          </w:p>
        </w:tc>
        <w:tc>
          <w:tcPr>
            <w:tcW w:w="1559" w:type="dxa"/>
          </w:tcPr>
          <w:p w:rsidR="00F521EA" w:rsidRDefault="00DC2082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Раздел </w:t>
            </w:r>
          </w:p>
          <w:p w:rsidR="00585BC3" w:rsidRDefault="00DC208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585BC3" w:rsidTr="00377D86">
        <w:tc>
          <w:tcPr>
            <w:tcW w:w="641" w:type="dxa"/>
          </w:tcPr>
          <w:p w:rsidR="00585BC3" w:rsidRDefault="00DC208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  <w:r w:rsidR="00F521EA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585BC3" w:rsidRDefault="00DC2082" w:rsidP="00F521EA">
            <w:r>
              <w:rPr>
                <w:rFonts w:ascii="Times New Roman CYR" w:hAnsi="Times New Roman CYR" w:cs="Times New Roman CYR"/>
                <w:sz w:val="24"/>
              </w:rPr>
              <w:t>Основной этап. Раздел III.</w:t>
            </w:r>
            <w:r w:rsidR="00377D86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Разработка и анализ вариантов проекта. Рекомендации по выбору компромиссных проектных решений</w:t>
            </w:r>
          </w:p>
        </w:tc>
        <w:tc>
          <w:tcPr>
            <w:tcW w:w="4684" w:type="dxa"/>
          </w:tcPr>
          <w:p w:rsidR="00585BC3" w:rsidRDefault="00DC2082" w:rsidP="00F521EA">
            <w:r>
              <w:rPr>
                <w:rFonts w:ascii="Times New Roman CYR" w:hAnsi="Times New Roman CYR" w:cs="Times New Roman CYR"/>
                <w:sz w:val="24"/>
              </w:rPr>
              <w:t>Разработка вариантов решений при реализации проекта</w:t>
            </w:r>
            <w:r w:rsidR="00377D86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с учетом эколого-экономической эффективности проекта. Анализ вариантов проекта. Формулирование выводов по выбору варианта проекта. Поиск и обоснование компромиссных решений при разработке и реализации проекта</w:t>
            </w:r>
          </w:p>
        </w:tc>
        <w:tc>
          <w:tcPr>
            <w:tcW w:w="1559" w:type="dxa"/>
          </w:tcPr>
          <w:p w:rsidR="00F521EA" w:rsidRDefault="00DC2082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585BC3" w:rsidRDefault="00DC208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585BC3" w:rsidTr="00377D86">
        <w:tc>
          <w:tcPr>
            <w:tcW w:w="641" w:type="dxa"/>
          </w:tcPr>
          <w:p w:rsidR="00585BC3" w:rsidRDefault="00DC208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  <w:r w:rsidR="00F521EA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585BC3" w:rsidRDefault="00DC2082">
            <w:r>
              <w:rPr>
                <w:rFonts w:ascii="Times New Roman CYR" w:hAnsi="Times New Roman CYR" w:cs="Times New Roman CYR"/>
                <w:sz w:val="24"/>
              </w:rPr>
              <w:t>Заключительный этап. Оформление и защита отчета</w:t>
            </w:r>
          </w:p>
        </w:tc>
        <w:tc>
          <w:tcPr>
            <w:tcW w:w="4684" w:type="dxa"/>
          </w:tcPr>
          <w:p w:rsidR="00585BC3" w:rsidRDefault="00DC2082" w:rsidP="00F521EA">
            <w:r>
              <w:rPr>
                <w:rFonts w:ascii="Times New Roman CYR" w:hAnsi="Times New Roman CYR" w:cs="Times New Roman CYR"/>
                <w:sz w:val="24"/>
              </w:rPr>
              <w:t>Оформление и защита отчета по результатам практики. Подготовка описания проекта и презентации по результатам разработки проекта. Публичная защита проекта</w:t>
            </w:r>
          </w:p>
        </w:tc>
        <w:tc>
          <w:tcPr>
            <w:tcW w:w="1559" w:type="dxa"/>
          </w:tcPr>
          <w:p w:rsidR="00585BC3" w:rsidRDefault="00DC208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585BC3" w:rsidRDefault="00DC2082" w:rsidP="00F521EA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585BC3" w:rsidRDefault="00DC2082" w:rsidP="00F521EA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585BC3" w:rsidRDefault="00DC2082" w:rsidP="00F521EA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585BC3" w:rsidRDefault="00DC2082" w:rsidP="00F521EA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F521EA" w:rsidRDefault="00F521EA" w:rsidP="00F521EA">
      <w:pPr>
        <w:ind w:firstLine="709"/>
      </w:pPr>
    </w:p>
    <w:tbl>
      <w:tblPr>
        <w:tblStyle w:val="af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701"/>
        <w:gridCol w:w="2410"/>
        <w:gridCol w:w="1984"/>
        <w:gridCol w:w="1559"/>
      </w:tblGrid>
      <w:tr w:rsidR="00585BC3" w:rsidTr="00F521EA">
        <w:trPr>
          <w:tblHeader/>
        </w:trPr>
        <w:tc>
          <w:tcPr>
            <w:tcW w:w="534" w:type="dxa"/>
            <w:vAlign w:val="center"/>
          </w:tcPr>
          <w:p w:rsidR="00585BC3" w:rsidRDefault="00DC2082" w:rsidP="00F521E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559" w:type="dxa"/>
            <w:vAlign w:val="center"/>
          </w:tcPr>
          <w:p w:rsidR="00585BC3" w:rsidRDefault="00DC2082" w:rsidP="00F521E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</w:t>
            </w:r>
            <w:r w:rsidR="00F521EA">
              <w:rPr>
                <w:rFonts w:ascii="Times New Roman CYR" w:hAnsi="Times New Roman CYR" w:cs="Times New Roman CYR"/>
              </w:rPr>
              <w:t>тапы формирования компетенций (р</w:t>
            </w:r>
            <w:r>
              <w:rPr>
                <w:rFonts w:ascii="Times New Roman CYR" w:hAnsi="Times New Roman CYR" w:cs="Times New Roman CYR"/>
              </w:rPr>
              <w:t>аздел отчета / этап практики)</w:t>
            </w:r>
          </w:p>
        </w:tc>
        <w:tc>
          <w:tcPr>
            <w:tcW w:w="1701" w:type="dxa"/>
            <w:vAlign w:val="center"/>
          </w:tcPr>
          <w:p w:rsidR="00585BC3" w:rsidRDefault="00DC2082" w:rsidP="00F521E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410" w:type="dxa"/>
            <w:vAlign w:val="center"/>
          </w:tcPr>
          <w:p w:rsidR="00585BC3" w:rsidRDefault="00DC2082" w:rsidP="00F521E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585BC3" w:rsidRDefault="00DC2082" w:rsidP="00F521E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585BC3" w:rsidRDefault="00DC2082" w:rsidP="00F521E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Н.1…Н.n)</w:t>
            </w:r>
          </w:p>
        </w:tc>
        <w:tc>
          <w:tcPr>
            <w:tcW w:w="1984" w:type="dxa"/>
            <w:vAlign w:val="center"/>
          </w:tcPr>
          <w:p w:rsidR="00585BC3" w:rsidRDefault="00DC2082" w:rsidP="00F521E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559" w:type="dxa"/>
            <w:vAlign w:val="center"/>
          </w:tcPr>
          <w:p w:rsidR="00585BC3" w:rsidRDefault="00DC2082" w:rsidP="00F521E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585BC3" w:rsidTr="00F521EA">
        <w:tc>
          <w:tcPr>
            <w:tcW w:w="534" w:type="dxa"/>
          </w:tcPr>
          <w:p w:rsidR="00585BC3" w:rsidRDefault="00DC2082" w:rsidP="00F521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F521EA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</w:tcPr>
          <w:p w:rsidR="00585BC3" w:rsidRDefault="00DC2082">
            <w:r>
              <w:rPr>
                <w:rFonts w:ascii="Times New Roman CYR" w:hAnsi="Times New Roman CYR" w:cs="Times New Roman CYR"/>
              </w:rPr>
              <w:t>Этап планирования практики.</w:t>
            </w:r>
          </w:p>
        </w:tc>
        <w:tc>
          <w:tcPr>
            <w:tcW w:w="1701" w:type="dxa"/>
          </w:tcPr>
          <w:p w:rsidR="00585BC3" w:rsidRDefault="00DC2082">
            <w:r>
              <w:rPr>
                <w:rFonts w:ascii="Times New Roman CYR" w:hAnsi="Times New Roman CYR" w:cs="Times New Roman CYR"/>
              </w:rPr>
              <w:t>ПК-6</w:t>
            </w:r>
          </w:p>
        </w:tc>
        <w:tc>
          <w:tcPr>
            <w:tcW w:w="2410" w:type="dxa"/>
          </w:tcPr>
          <w:p w:rsidR="00585BC3" w:rsidRDefault="00DC2082" w:rsidP="00F521EA">
            <w:r>
              <w:rPr>
                <w:rFonts w:ascii="Times New Roman CYR" w:hAnsi="Times New Roman CYR" w:cs="Times New Roman CYR"/>
              </w:rPr>
              <w:t>У.</w:t>
            </w:r>
            <w:r w:rsidR="00F521E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Умеет применять теоретические знания и нормативные документы для</w:t>
            </w:r>
            <w:r w:rsidR="00377D8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разработки технико-экономического обоснования планов, проектов и схем использования земельных ресурсов и территориального планирования и осуществлять анализ вариантов реализации проектов</w:t>
            </w:r>
          </w:p>
        </w:tc>
        <w:tc>
          <w:tcPr>
            <w:tcW w:w="1984" w:type="dxa"/>
          </w:tcPr>
          <w:p w:rsidR="00585BC3" w:rsidRDefault="00DC2082" w:rsidP="00F521EA">
            <w:r>
              <w:rPr>
                <w:rFonts w:ascii="Times New Roman CYR" w:hAnsi="Times New Roman CYR" w:cs="Times New Roman CYR"/>
              </w:rPr>
              <w:t xml:space="preserve">Ознакомление с целями, задачами, содержанием практики. Разработка индивидуального плана прохождения практики, графика выполнения исследования. Решение организационных вопросов. Постановка цели и задач практики </w:t>
            </w:r>
          </w:p>
        </w:tc>
        <w:tc>
          <w:tcPr>
            <w:tcW w:w="1559" w:type="dxa"/>
          </w:tcPr>
          <w:p w:rsidR="00585BC3" w:rsidRDefault="00F521EA" w:rsidP="00F521EA">
            <w:r>
              <w:rPr>
                <w:rFonts w:ascii="Times New Roman CYR" w:hAnsi="Times New Roman CYR" w:cs="Times New Roman CYR"/>
              </w:rPr>
              <w:t>С</w:t>
            </w:r>
            <w:r w:rsidR="00DC2082">
              <w:rPr>
                <w:rFonts w:ascii="Times New Roman CYR" w:hAnsi="Times New Roman CYR" w:cs="Times New Roman CYR"/>
              </w:rPr>
              <w:t>оставление индивидуального графика проведения практики. Постановка цели и задач практики (15)</w:t>
            </w:r>
          </w:p>
        </w:tc>
      </w:tr>
      <w:tr w:rsidR="00585BC3" w:rsidTr="00F521EA">
        <w:tc>
          <w:tcPr>
            <w:tcW w:w="534" w:type="dxa"/>
          </w:tcPr>
          <w:p w:rsidR="00585BC3" w:rsidRDefault="00DC2082" w:rsidP="00F521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F521EA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</w:tcPr>
          <w:p w:rsidR="00585BC3" w:rsidRDefault="00DC2082">
            <w:r>
              <w:rPr>
                <w:rFonts w:ascii="Times New Roman CYR" w:hAnsi="Times New Roman CYR" w:cs="Times New Roman CYR"/>
              </w:rPr>
              <w:t>Основной этап. Раздел I. Обоснование актуальности про</w:t>
            </w:r>
            <w:r>
              <w:rPr>
                <w:rFonts w:ascii="Times New Roman CYR" w:hAnsi="Times New Roman CYR" w:cs="Times New Roman CYR"/>
              </w:rPr>
              <w:lastRenderedPageBreak/>
              <w:t>екта и сбор исходной информации</w:t>
            </w:r>
          </w:p>
        </w:tc>
        <w:tc>
          <w:tcPr>
            <w:tcW w:w="1701" w:type="dxa"/>
          </w:tcPr>
          <w:p w:rsidR="00585BC3" w:rsidRDefault="00DC2082">
            <w:r>
              <w:rPr>
                <w:rFonts w:ascii="Times New Roman CYR" w:hAnsi="Times New Roman CYR" w:cs="Times New Roman CYR"/>
              </w:rPr>
              <w:lastRenderedPageBreak/>
              <w:t>ПК-6</w:t>
            </w:r>
          </w:p>
        </w:tc>
        <w:tc>
          <w:tcPr>
            <w:tcW w:w="2410" w:type="dxa"/>
          </w:tcPr>
          <w:p w:rsidR="00585BC3" w:rsidRDefault="00DC2082">
            <w:r>
              <w:rPr>
                <w:rFonts w:ascii="Times New Roman CYR" w:hAnsi="Times New Roman CYR" w:cs="Times New Roman CYR"/>
              </w:rPr>
              <w:t>У.</w:t>
            </w:r>
            <w:r w:rsidR="00F521E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Умеет применять теоретические знания и нормативные документы для</w:t>
            </w:r>
            <w:r w:rsidR="00377D8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разработки технико-</w:t>
            </w:r>
            <w:r>
              <w:rPr>
                <w:rFonts w:ascii="Times New Roman CYR" w:hAnsi="Times New Roman CYR" w:cs="Times New Roman CYR"/>
              </w:rPr>
              <w:lastRenderedPageBreak/>
              <w:t>экономического обоснования планов, проектов и схем использования земельных ресурсов и территориального планирования и осуществлять анализ вариантов реализации проектов</w:t>
            </w:r>
            <w:r w:rsidR="00F521EA">
              <w:rPr>
                <w:rFonts w:ascii="Times New Roman CYR" w:hAnsi="Times New Roman CYR" w:cs="Times New Roman CYR"/>
              </w:rPr>
              <w:t>.</w:t>
            </w:r>
          </w:p>
          <w:p w:rsidR="00585BC3" w:rsidRDefault="00DC2082" w:rsidP="00F521EA">
            <w:r>
              <w:rPr>
                <w:rFonts w:ascii="Times New Roman CYR" w:hAnsi="Times New Roman CYR" w:cs="Times New Roman CYR"/>
              </w:rPr>
              <w:t>Н.</w:t>
            </w:r>
            <w:r w:rsidR="00F521E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Имеет навыки разработки технико-экономического обоснование планов, проектов и схем использования земельных ресурсов и территориального планирования </w:t>
            </w:r>
          </w:p>
        </w:tc>
        <w:tc>
          <w:tcPr>
            <w:tcW w:w="1984" w:type="dxa"/>
          </w:tcPr>
          <w:p w:rsidR="00585BC3" w:rsidRDefault="00DC2082" w:rsidP="00F521EA">
            <w:r>
              <w:rPr>
                <w:rFonts w:ascii="Times New Roman CYR" w:hAnsi="Times New Roman CYR" w:cs="Times New Roman CYR"/>
              </w:rPr>
              <w:lastRenderedPageBreak/>
              <w:t>Постановка проблемы (описание концепции проекта). Выбор участка тер</w:t>
            </w:r>
            <w:r>
              <w:rPr>
                <w:rFonts w:ascii="Times New Roman CYR" w:hAnsi="Times New Roman CYR" w:cs="Times New Roman CYR"/>
              </w:rPr>
              <w:lastRenderedPageBreak/>
              <w:t>ритории (общественного пространства) для</w:t>
            </w:r>
            <w:r w:rsidR="00377D8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выявления проблем развития и благоустройства. Изучение особенностей выбранного участка территории / объекта благоустройства /общественного пространства. Сбор информационного материала. Обработка и анализ результатов анкетирования. Использование современных информационных технологий для получения и обработки необходимой информации .</w:t>
            </w:r>
          </w:p>
        </w:tc>
        <w:tc>
          <w:tcPr>
            <w:tcW w:w="1559" w:type="dxa"/>
          </w:tcPr>
          <w:p w:rsidR="00585BC3" w:rsidRDefault="00DC2082" w:rsidP="00F521EA">
            <w:r>
              <w:rPr>
                <w:rFonts w:ascii="Times New Roman CYR" w:hAnsi="Times New Roman CYR" w:cs="Times New Roman CYR"/>
              </w:rPr>
              <w:lastRenderedPageBreak/>
              <w:t>Полнота и качество описания необходимой информа</w:t>
            </w:r>
            <w:r>
              <w:rPr>
                <w:rFonts w:ascii="Times New Roman CYR" w:hAnsi="Times New Roman CYR" w:cs="Times New Roman CYR"/>
              </w:rPr>
              <w:lastRenderedPageBreak/>
              <w:t>ции для идеи проекта.</w:t>
            </w:r>
          </w:p>
          <w:p w:rsidR="00585BC3" w:rsidRDefault="00DC2082" w:rsidP="00F521EA">
            <w:r>
              <w:rPr>
                <w:rFonts w:ascii="Times New Roman CYR" w:hAnsi="Times New Roman CYR" w:cs="Times New Roman CYR"/>
              </w:rPr>
              <w:t>Степень использования информационных технологий</w:t>
            </w:r>
            <w:r w:rsidR="00377D8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(20)</w:t>
            </w:r>
          </w:p>
        </w:tc>
      </w:tr>
      <w:tr w:rsidR="00585BC3" w:rsidTr="00F521EA">
        <w:tc>
          <w:tcPr>
            <w:tcW w:w="534" w:type="dxa"/>
          </w:tcPr>
          <w:p w:rsidR="00585BC3" w:rsidRDefault="00DC2082" w:rsidP="00F521EA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3</w:t>
            </w:r>
            <w:r w:rsidR="00F521EA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</w:tcPr>
          <w:p w:rsidR="00585BC3" w:rsidRDefault="00DC2082">
            <w:r>
              <w:rPr>
                <w:rFonts w:ascii="Times New Roman CYR" w:hAnsi="Times New Roman CYR" w:cs="Times New Roman CYR"/>
              </w:rPr>
              <w:t>Основной этап. Раздел II. Разработка технико-экономического обоснования проекта использования земельных ресурсов и территориального планирования</w:t>
            </w:r>
          </w:p>
        </w:tc>
        <w:tc>
          <w:tcPr>
            <w:tcW w:w="1701" w:type="dxa"/>
          </w:tcPr>
          <w:p w:rsidR="00585BC3" w:rsidRDefault="00DC2082">
            <w:r>
              <w:rPr>
                <w:rFonts w:ascii="Times New Roman CYR" w:hAnsi="Times New Roman CYR" w:cs="Times New Roman CYR"/>
              </w:rPr>
              <w:t>ПК-6</w:t>
            </w:r>
          </w:p>
        </w:tc>
        <w:tc>
          <w:tcPr>
            <w:tcW w:w="2410" w:type="dxa"/>
          </w:tcPr>
          <w:p w:rsidR="00585BC3" w:rsidRDefault="00DC2082">
            <w:r>
              <w:rPr>
                <w:rFonts w:ascii="Times New Roman CYR" w:hAnsi="Times New Roman CYR" w:cs="Times New Roman CYR"/>
              </w:rPr>
              <w:t>У.</w:t>
            </w:r>
            <w:r w:rsidR="00F521E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Умеет применять теоретические знания и нормативные документы для</w:t>
            </w:r>
            <w:r w:rsidR="00377D8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разработки технико-экономического обоснования планов, проектов и схем использования земельных ресурсов и территориального планирования и осуществлять анализ вариантов реализации проектов</w:t>
            </w:r>
            <w:r w:rsidR="00F521EA">
              <w:rPr>
                <w:rFonts w:ascii="Times New Roman CYR" w:hAnsi="Times New Roman CYR" w:cs="Times New Roman CYR"/>
              </w:rPr>
              <w:t>.</w:t>
            </w:r>
          </w:p>
          <w:p w:rsidR="00585BC3" w:rsidRDefault="00DC2082" w:rsidP="00F521EA">
            <w:r>
              <w:rPr>
                <w:rFonts w:ascii="Times New Roman CYR" w:hAnsi="Times New Roman CYR" w:cs="Times New Roman CYR"/>
              </w:rPr>
              <w:t>Н.</w:t>
            </w:r>
            <w:r w:rsidR="00F521E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Имеет навыки разработки технико-экономического обоснование планов, проектов и схем использования земельных ресурсов и территориального планирования </w:t>
            </w:r>
          </w:p>
        </w:tc>
        <w:tc>
          <w:tcPr>
            <w:tcW w:w="1984" w:type="dxa"/>
          </w:tcPr>
          <w:p w:rsidR="00585BC3" w:rsidRDefault="00DC2082" w:rsidP="00F521EA">
            <w:r>
              <w:rPr>
                <w:rFonts w:ascii="Times New Roman CYR" w:hAnsi="Times New Roman CYR" w:cs="Times New Roman CYR"/>
              </w:rPr>
              <w:t>Разработка прогноза развития выбранного участка территории/ объекта благоустройства/ общественного пространства. Разработка технико-экономического обоснования проекта</w:t>
            </w:r>
            <w:r w:rsidR="00377D8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благоустройства территории</w:t>
            </w:r>
            <w:r w:rsidR="00F521E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/ проекта развития общественных пространств</w:t>
            </w:r>
          </w:p>
        </w:tc>
        <w:tc>
          <w:tcPr>
            <w:tcW w:w="1559" w:type="dxa"/>
          </w:tcPr>
          <w:p w:rsidR="00585BC3" w:rsidRDefault="00DC2082" w:rsidP="00F521EA">
            <w:r>
              <w:rPr>
                <w:rFonts w:ascii="Times New Roman CYR" w:hAnsi="Times New Roman CYR" w:cs="Times New Roman CYR"/>
              </w:rPr>
              <w:t>Полнота и правильность расчетов в соответствии с методикой (20)</w:t>
            </w:r>
          </w:p>
        </w:tc>
      </w:tr>
      <w:tr w:rsidR="00585BC3" w:rsidTr="00F521EA">
        <w:tc>
          <w:tcPr>
            <w:tcW w:w="534" w:type="dxa"/>
          </w:tcPr>
          <w:p w:rsidR="00585BC3" w:rsidRDefault="00DC2082" w:rsidP="00F521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="00F521EA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</w:tcPr>
          <w:p w:rsidR="00585BC3" w:rsidRDefault="00DC2082">
            <w:r>
              <w:rPr>
                <w:rFonts w:ascii="Times New Roman CYR" w:hAnsi="Times New Roman CYR" w:cs="Times New Roman CYR"/>
              </w:rPr>
              <w:t>Основной этап. Раздел III.</w:t>
            </w:r>
            <w:r w:rsidR="00377D8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Разработка и анализ вариантов проекта. Рекомендации по выбору </w:t>
            </w:r>
            <w:r w:rsidR="00F521EA">
              <w:rPr>
                <w:rFonts w:ascii="Times New Roman CYR" w:hAnsi="Times New Roman CYR" w:cs="Times New Roman CYR"/>
              </w:rPr>
              <w:t>компромиссных проектных решений</w:t>
            </w:r>
          </w:p>
        </w:tc>
        <w:tc>
          <w:tcPr>
            <w:tcW w:w="1701" w:type="dxa"/>
          </w:tcPr>
          <w:p w:rsidR="00585BC3" w:rsidRDefault="00DC2082">
            <w:r>
              <w:rPr>
                <w:rFonts w:ascii="Times New Roman CYR" w:hAnsi="Times New Roman CYR" w:cs="Times New Roman CYR"/>
              </w:rPr>
              <w:t>ПК-8</w:t>
            </w:r>
          </w:p>
        </w:tc>
        <w:tc>
          <w:tcPr>
            <w:tcW w:w="2410" w:type="dxa"/>
          </w:tcPr>
          <w:p w:rsidR="00585BC3" w:rsidRDefault="00DC2082">
            <w:r>
              <w:rPr>
                <w:rFonts w:ascii="Times New Roman CYR" w:hAnsi="Times New Roman CYR" w:cs="Times New Roman CYR"/>
              </w:rPr>
              <w:t>У.</w:t>
            </w:r>
            <w:r w:rsidR="00F521E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Умеет применять методы анализа вариантов, разработки и поиска компромиссных решений,</w:t>
            </w:r>
            <w:r w:rsidR="00377D8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анализа эколого-экономической эффективн</w:t>
            </w:r>
            <w:r w:rsidR="00F521EA">
              <w:rPr>
                <w:rFonts w:ascii="Times New Roman CYR" w:hAnsi="Times New Roman CYR" w:cs="Times New Roman CYR"/>
              </w:rPr>
              <w:t>ости при проектировании и реали</w:t>
            </w:r>
            <w:r>
              <w:rPr>
                <w:rFonts w:ascii="Times New Roman CYR" w:hAnsi="Times New Roman CYR" w:cs="Times New Roman CYR"/>
              </w:rPr>
              <w:t>зации проектов</w:t>
            </w:r>
            <w:r w:rsidR="00F521EA">
              <w:rPr>
                <w:rFonts w:ascii="Times New Roman CYR" w:hAnsi="Times New Roman CYR" w:cs="Times New Roman CYR"/>
              </w:rPr>
              <w:t>.</w:t>
            </w:r>
          </w:p>
          <w:p w:rsidR="00585BC3" w:rsidRDefault="00DC2082" w:rsidP="00F521EA">
            <w:r>
              <w:rPr>
                <w:rFonts w:ascii="Times New Roman CYR" w:hAnsi="Times New Roman CYR" w:cs="Times New Roman CYR"/>
              </w:rPr>
              <w:t>Н.</w:t>
            </w:r>
            <w:r w:rsidR="00F521E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Имеет навыки применения методов анализа вариантов, разработки и </w:t>
            </w:r>
            <w:r>
              <w:rPr>
                <w:rFonts w:ascii="Times New Roman CYR" w:hAnsi="Times New Roman CYR" w:cs="Times New Roman CYR"/>
              </w:rPr>
              <w:lastRenderedPageBreak/>
              <w:t>поиска компромиссных решений,</w:t>
            </w:r>
            <w:r w:rsidR="00377D8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анализа эколого-экономической эффективности при проектировании и реализации проектов</w:t>
            </w:r>
          </w:p>
        </w:tc>
        <w:tc>
          <w:tcPr>
            <w:tcW w:w="1984" w:type="dxa"/>
          </w:tcPr>
          <w:p w:rsidR="00585BC3" w:rsidRDefault="00DC2082" w:rsidP="00F521EA">
            <w:r>
              <w:rPr>
                <w:rFonts w:ascii="Times New Roman CYR" w:hAnsi="Times New Roman CYR" w:cs="Times New Roman CYR"/>
              </w:rPr>
              <w:lastRenderedPageBreak/>
              <w:t>Разработка вариантов решений при реализации проекта</w:t>
            </w:r>
            <w:r w:rsidR="00377D8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 учетом эколого-экономической эффективности проекта. Анализ вариантов проекта. Формулирование выводов по выбору варианта проекта. Поиск и обоснование ком</w:t>
            </w:r>
            <w:r>
              <w:rPr>
                <w:rFonts w:ascii="Times New Roman CYR" w:hAnsi="Times New Roman CYR" w:cs="Times New Roman CYR"/>
              </w:rPr>
              <w:lastRenderedPageBreak/>
              <w:t>промиссных решений при разработке и реализации проекта .</w:t>
            </w:r>
          </w:p>
        </w:tc>
        <w:tc>
          <w:tcPr>
            <w:tcW w:w="1559" w:type="dxa"/>
          </w:tcPr>
          <w:p w:rsidR="00585BC3" w:rsidRDefault="00DC2082" w:rsidP="00F521EA">
            <w:r>
              <w:rPr>
                <w:rFonts w:ascii="Times New Roman CYR" w:hAnsi="Times New Roman CYR" w:cs="Times New Roman CYR"/>
              </w:rPr>
              <w:lastRenderedPageBreak/>
              <w:t>Полнота и правильность расчетов в соответствии с методикой. Наличие рекомендаций</w:t>
            </w:r>
            <w:r w:rsidR="00377D8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(25)</w:t>
            </w:r>
          </w:p>
        </w:tc>
      </w:tr>
      <w:tr w:rsidR="00585BC3" w:rsidTr="00F521EA">
        <w:tc>
          <w:tcPr>
            <w:tcW w:w="534" w:type="dxa"/>
          </w:tcPr>
          <w:p w:rsidR="00585BC3" w:rsidRDefault="00DC2082" w:rsidP="00F521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  <w:r w:rsidR="00F521EA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</w:tcPr>
          <w:p w:rsidR="00585BC3" w:rsidRDefault="00DC2082">
            <w:r>
              <w:rPr>
                <w:rFonts w:ascii="Times New Roman CYR" w:hAnsi="Times New Roman CYR" w:cs="Times New Roman CYR"/>
              </w:rPr>
              <w:t>Заключительный этап. Оформление и защита отчета</w:t>
            </w:r>
          </w:p>
        </w:tc>
        <w:tc>
          <w:tcPr>
            <w:tcW w:w="1701" w:type="dxa"/>
          </w:tcPr>
          <w:p w:rsidR="00585BC3" w:rsidRDefault="00DC2082">
            <w:r>
              <w:rPr>
                <w:rFonts w:ascii="Times New Roman CYR" w:hAnsi="Times New Roman CYR" w:cs="Times New Roman CYR"/>
              </w:rPr>
              <w:t>ПК-6</w:t>
            </w:r>
          </w:p>
        </w:tc>
        <w:tc>
          <w:tcPr>
            <w:tcW w:w="2410" w:type="dxa"/>
          </w:tcPr>
          <w:p w:rsidR="00585BC3" w:rsidRDefault="00DC2082">
            <w:r>
              <w:rPr>
                <w:rFonts w:ascii="Times New Roman CYR" w:hAnsi="Times New Roman CYR" w:cs="Times New Roman CYR"/>
              </w:rPr>
              <w:t>У.</w:t>
            </w:r>
            <w:r w:rsidR="00F521E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Умеет применять теоретические знания и нормативные документы для</w:t>
            </w:r>
            <w:r w:rsidR="00377D8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разработки технико-экономического обоснования планов, проектов и схем использования земельных ресурсов и территориального планирования и осуществлять анализ вариантов реализации проектов</w:t>
            </w:r>
            <w:r w:rsidR="00F521EA">
              <w:rPr>
                <w:rFonts w:ascii="Times New Roman CYR" w:hAnsi="Times New Roman CYR" w:cs="Times New Roman CYR"/>
              </w:rPr>
              <w:t>.</w:t>
            </w:r>
          </w:p>
          <w:p w:rsidR="00585BC3" w:rsidRDefault="00DC2082" w:rsidP="00F521EA">
            <w:r>
              <w:rPr>
                <w:rFonts w:ascii="Times New Roman CYR" w:hAnsi="Times New Roman CYR" w:cs="Times New Roman CYR"/>
              </w:rPr>
              <w:t>Н.</w:t>
            </w:r>
            <w:r w:rsidR="00F521E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Имеет навыки разработки технико-экономического обоснование планов, проектов и схем использования земельных ресурсов и территориального планирования </w:t>
            </w:r>
          </w:p>
        </w:tc>
        <w:tc>
          <w:tcPr>
            <w:tcW w:w="1984" w:type="dxa"/>
          </w:tcPr>
          <w:p w:rsidR="00585BC3" w:rsidRDefault="00DC2082" w:rsidP="00F521EA">
            <w:r>
              <w:rPr>
                <w:rFonts w:ascii="Times New Roman CYR" w:hAnsi="Times New Roman CYR" w:cs="Times New Roman CYR"/>
              </w:rPr>
              <w:t xml:space="preserve">Оформление и защита отчета по результатам практики. Подготовка описания проекта и презентации по результатам разработки проекта. Публичная защита проекта </w:t>
            </w:r>
          </w:p>
        </w:tc>
        <w:tc>
          <w:tcPr>
            <w:tcW w:w="1559" w:type="dxa"/>
          </w:tcPr>
          <w:p w:rsidR="00585BC3" w:rsidRDefault="00DC2082" w:rsidP="00F521EA">
            <w:r>
              <w:rPr>
                <w:rFonts w:ascii="Times New Roman CYR" w:hAnsi="Times New Roman CYR" w:cs="Times New Roman CYR"/>
              </w:rPr>
              <w:t>Соответствие оформления отчета требованиям; своевременность и качество выполнения описания проекта и презентации. (20)</w:t>
            </w:r>
          </w:p>
        </w:tc>
      </w:tr>
      <w:tr w:rsidR="00585BC3" w:rsidTr="00F521EA">
        <w:tc>
          <w:tcPr>
            <w:tcW w:w="534" w:type="dxa"/>
          </w:tcPr>
          <w:p w:rsidR="00585BC3" w:rsidRPr="00F521EA" w:rsidRDefault="00585BC3">
            <w:pPr>
              <w:jc w:val="center"/>
            </w:pPr>
          </w:p>
        </w:tc>
        <w:tc>
          <w:tcPr>
            <w:tcW w:w="1559" w:type="dxa"/>
          </w:tcPr>
          <w:p w:rsidR="00585BC3" w:rsidRPr="00F521EA" w:rsidRDefault="00DC2082" w:rsidP="00F521EA">
            <w:r w:rsidRPr="00F521EA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701" w:type="dxa"/>
          </w:tcPr>
          <w:p w:rsidR="00585BC3" w:rsidRPr="00F521EA" w:rsidRDefault="00585BC3">
            <w:pPr>
              <w:jc w:val="center"/>
            </w:pPr>
          </w:p>
        </w:tc>
        <w:tc>
          <w:tcPr>
            <w:tcW w:w="2410" w:type="dxa"/>
          </w:tcPr>
          <w:p w:rsidR="00585BC3" w:rsidRPr="00F521EA" w:rsidRDefault="00585BC3">
            <w:pPr>
              <w:jc w:val="center"/>
            </w:pPr>
          </w:p>
        </w:tc>
        <w:tc>
          <w:tcPr>
            <w:tcW w:w="1984" w:type="dxa"/>
          </w:tcPr>
          <w:p w:rsidR="00585BC3" w:rsidRPr="00F521EA" w:rsidRDefault="00585BC3">
            <w:pPr>
              <w:jc w:val="center"/>
            </w:pPr>
          </w:p>
        </w:tc>
        <w:tc>
          <w:tcPr>
            <w:tcW w:w="1559" w:type="dxa"/>
          </w:tcPr>
          <w:p w:rsidR="00585BC3" w:rsidRPr="00F521EA" w:rsidRDefault="00DC2082">
            <w:pPr>
              <w:jc w:val="center"/>
            </w:pPr>
            <w:r w:rsidRPr="00F521EA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F521EA" w:rsidRDefault="00F521EA">
      <w:pPr>
        <w:jc w:val="both"/>
        <w:rPr>
          <w:sz w:val="24"/>
        </w:rPr>
      </w:pPr>
    </w:p>
    <w:p w:rsidR="00585BC3" w:rsidRDefault="00DC2082" w:rsidP="00F521EA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585BC3" w:rsidRDefault="00DC2082" w:rsidP="00F521EA">
      <w:pPr>
        <w:suppressAutoHyphens/>
        <w:spacing w:before="240" w:after="120"/>
        <w:jc w:val="center"/>
      </w:pPr>
      <w:r>
        <w:rPr>
          <w:b/>
          <w:sz w:val="24"/>
        </w:rPr>
        <w:t>10. Перечень учеб</w:t>
      </w:r>
      <w:r w:rsidR="00F521EA">
        <w:rPr>
          <w:b/>
          <w:sz w:val="24"/>
        </w:rPr>
        <w:t>ной литературы и ресурсов сети «</w:t>
      </w:r>
      <w:r>
        <w:rPr>
          <w:b/>
          <w:sz w:val="24"/>
        </w:rPr>
        <w:t>Интернет</w:t>
      </w:r>
      <w:r w:rsidR="00F521EA">
        <w:rPr>
          <w:b/>
          <w:sz w:val="24"/>
        </w:rPr>
        <w:t>»</w:t>
      </w:r>
      <w:r>
        <w:rPr>
          <w:b/>
          <w:sz w:val="24"/>
        </w:rPr>
        <w:t>, необходимых для проведения практики</w:t>
      </w:r>
    </w:p>
    <w:p w:rsidR="00585BC3" w:rsidRDefault="00585BC3"/>
    <w:p w:rsidR="00585BC3" w:rsidRDefault="00DC2082">
      <w:r>
        <w:rPr>
          <w:b/>
          <w:sz w:val="24"/>
        </w:rPr>
        <w:t>а) основная литература:</w:t>
      </w:r>
    </w:p>
    <w:p w:rsidR="00585BC3" w:rsidRDefault="00DC2082">
      <w:pPr>
        <w:jc w:val="both"/>
      </w:pPr>
      <w:r>
        <w:rPr>
          <w:sz w:val="24"/>
        </w:rPr>
        <w:t>1. Афанасьев Б. Б. Благоустройство территории муниципального образования</w:t>
      </w:r>
      <w:r w:rsidR="00F521EA">
        <w:rPr>
          <w:sz w:val="24"/>
        </w:rPr>
        <w:t xml:space="preserve"> :</w:t>
      </w:r>
      <w:r>
        <w:rPr>
          <w:sz w:val="24"/>
        </w:rPr>
        <w:t xml:space="preserve"> метод. </w:t>
      </w:r>
      <w:r w:rsidR="00F521EA">
        <w:rPr>
          <w:sz w:val="24"/>
        </w:rPr>
        <w:t>Р</w:t>
      </w:r>
      <w:r>
        <w:rPr>
          <w:sz w:val="24"/>
        </w:rPr>
        <w:t>екомендации</w:t>
      </w:r>
      <w:r w:rsidR="00F521EA">
        <w:rPr>
          <w:sz w:val="24"/>
        </w:rPr>
        <w:t xml:space="preserve"> </w:t>
      </w:r>
      <w:r>
        <w:rPr>
          <w:sz w:val="24"/>
        </w:rPr>
        <w:t>/ Б. Б. Афанасьев</w:t>
      </w:r>
      <w:r w:rsidR="00F521EA">
        <w:rPr>
          <w:sz w:val="24"/>
        </w:rPr>
        <w:t>, Л. Е. Бурда</w:t>
      </w:r>
      <w:r>
        <w:rPr>
          <w:sz w:val="24"/>
        </w:rPr>
        <w:t>.</w:t>
      </w:r>
      <w:r w:rsidR="00F521EA">
        <w:rPr>
          <w:sz w:val="24"/>
        </w:rPr>
        <w:t xml:space="preserve"> –</w:t>
      </w:r>
      <w:r>
        <w:rPr>
          <w:sz w:val="24"/>
        </w:rPr>
        <w:t xml:space="preserve"> Новосибирск, 2006.</w:t>
      </w:r>
      <w:r w:rsidR="00F521EA">
        <w:rPr>
          <w:sz w:val="24"/>
        </w:rPr>
        <w:t xml:space="preserve"> – </w:t>
      </w:r>
      <w:r>
        <w:rPr>
          <w:sz w:val="24"/>
        </w:rPr>
        <w:t>103 с.</w:t>
      </w:r>
    </w:p>
    <w:p w:rsidR="00585BC3" w:rsidRDefault="00DC2082">
      <w:pPr>
        <w:jc w:val="both"/>
      </w:pPr>
      <w:r>
        <w:rPr>
          <w:sz w:val="24"/>
        </w:rPr>
        <w:t>2. Хомкалов Г. В.</w:t>
      </w:r>
      <w:r w:rsidR="00F521EA">
        <w:rPr>
          <w:sz w:val="24"/>
        </w:rPr>
        <w:t xml:space="preserve"> </w:t>
      </w:r>
      <w:r>
        <w:rPr>
          <w:sz w:val="24"/>
        </w:rPr>
        <w:t>Управление недвижимостью: формы и методы</w:t>
      </w:r>
      <w:r w:rsidR="00F521EA">
        <w:rPr>
          <w:sz w:val="24"/>
        </w:rPr>
        <w:t xml:space="preserve"> :</w:t>
      </w:r>
      <w:r>
        <w:rPr>
          <w:sz w:val="24"/>
        </w:rPr>
        <w:t xml:space="preserve"> учеб. пособие</w:t>
      </w:r>
      <w:r w:rsidR="00F521EA">
        <w:rPr>
          <w:sz w:val="24"/>
        </w:rPr>
        <w:t xml:space="preserve"> </w:t>
      </w:r>
      <w:r>
        <w:rPr>
          <w:sz w:val="24"/>
        </w:rPr>
        <w:t>/ Г. В. Хомкалов, Б. М. Бедин.</w:t>
      </w:r>
      <w:r w:rsidR="00F521EA">
        <w:rPr>
          <w:sz w:val="24"/>
        </w:rPr>
        <w:t xml:space="preserve"> –</w:t>
      </w:r>
      <w:r>
        <w:rPr>
          <w:sz w:val="24"/>
        </w:rPr>
        <w:t xml:space="preserve"> Иркутск</w:t>
      </w:r>
      <w:r w:rsidR="00F521EA">
        <w:rPr>
          <w:sz w:val="24"/>
        </w:rPr>
        <w:t xml:space="preserve"> </w:t>
      </w:r>
      <w:r>
        <w:rPr>
          <w:sz w:val="24"/>
        </w:rPr>
        <w:t>: Изд-во ИГЭА, 2000.</w:t>
      </w:r>
      <w:r w:rsidR="00F521EA">
        <w:rPr>
          <w:sz w:val="24"/>
        </w:rPr>
        <w:t xml:space="preserve"> – </w:t>
      </w:r>
      <w:r>
        <w:rPr>
          <w:sz w:val="24"/>
        </w:rPr>
        <w:t>39 с.</w:t>
      </w:r>
    </w:p>
    <w:p w:rsidR="00585BC3" w:rsidRDefault="00F521EA">
      <w:pPr>
        <w:jc w:val="both"/>
      </w:pPr>
      <w:r>
        <w:rPr>
          <w:sz w:val="24"/>
        </w:rPr>
        <w:t>3. Экономика недвижимости</w:t>
      </w:r>
      <w:r w:rsidR="00DC2082">
        <w:rPr>
          <w:sz w:val="24"/>
        </w:rPr>
        <w:t xml:space="preserve"> / А.Н. Асаул.</w:t>
      </w:r>
      <w:r>
        <w:rPr>
          <w:sz w:val="24"/>
        </w:rPr>
        <w:t xml:space="preserve"> – 4-е изд., испр. –</w:t>
      </w:r>
      <w:r w:rsidR="00DC2082">
        <w:rPr>
          <w:sz w:val="24"/>
        </w:rPr>
        <w:t xml:space="preserve"> Санкт-Петербург</w:t>
      </w:r>
      <w:r>
        <w:rPr>
          <w:sz w:val="24"/>
        </w:rPr>
        <w:t xml:space="preserve"> </w:t>
      </w:r>
      <w:r w:rsidR="00DC2082">
        <w:rPr>
          <w:sz w:val="24"/>
        </w:rPr>
        <w:t>: АНО «ИПЭВ», 2014.</w:t>
      </w:r>
      <w:r>
        <w:rPr>
          <w:sz w:val="24"/>
        </w:rPr>
        <w:t xml:space="preserve"> – </w:t>
      </w:r>
      <w:r w:rsidR="00DC2082">
        <w:rPr>
          <w:sz w:val="24"/>
        </w:rPr>
        <w:t>432 с.</w:t>
      </w:r>
    </w:p>
    <w:p w:rsidR="00585BC3" w:rsidRDefault="00DC2082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7" w:history="1">
        <w:r w:rsidR="00F521EA" w:rsidRPr="00A811B4">
          <w:rPr>
            <w:rStyle w:val="af0"/>
            <w:sz w:val="24"/>
          </w:rPr>
          <w:t xml:space="preserve">Градостроительный кодекс Российской Федерации // Электронно-библиотечная система IPRbooks, 2016. – 201 c. – </w:t>
        </w:r>
        <w:r w:rsidR="00F521EA" w:rsidRPr="00A811B4">
          <w:rPr>
            <w:rStyle w:val="af0"/>
            <w:sz w:val="24"/>
            <w:lang w:val="en-US"/>
          </w:rPr>
          <w:t>URL</w:t>
        </w:r>
        <w:r w:rsidR="00F521EA" w:rsidRPr="00A811B4">
          <w:rPr>
            <w:rStyle w:val="af0"/>
            <w:sz w:val="24"/>
          </w:rPr>
          <w:t>: http://www.iprbookshop.ru/1245.html</w:t>
        </w:r>
      </w:hyperlink>
      <w:r w:rsidR="00F521EA">
        <w:rPr>
          <w:color w:val="0000FF"/>
          <w:sz w:val="24"/>
          <w:u w:val="single"/>
        </w:rPr>
        <w:t>.</w:t>
      </w:r>
    </w:p>
    <w:p w:rsidR="00585BC3" w:rsidRDefault="00DC2082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8" w:history="1">
        <w:r w:rsidR="00F521EA" w:rsidRPr="00A811B4">
          <w:rPr>
            <w:rStyle w:val="af0"/>
            <w:sz w:val="24"/>
          </w:rPr>
          <w:t>Михалев Ю. А. Основы градостроительства и планировки населенных пунктов : учеб. пособие / Ю. А. Михалев. – Красноярск, 2012 – 237 с. – URL: http://rusbuildrealty.ru/books/gradostroitelstvo-planirovka-naselennyh-punktov/84.html</w:t>
        </w:r>
      </w:hyperlink>
      <w:r w:rsidR="00F521EA">
        <w:rPr>
          <w:color w:val="0000FF"/>
          <w:sz w:val="24"/>
          <w:u w:val="single"/>
        </w:rPr>
        <w:t>.</w:t>
      </w:r>
    </w:p>
    <w:p w:rsidR="00585BC3" w:rsidRDefault="00DC2082">
      <w:pPr>
        <w:jc w:val="both"/>
      </w:pPr>
      <w:r>
        <w:rPr>
          <w:rFonts w:ascii="Times New Roman CYR" w:hAnsi="Times New Roman CYR" w:cs="Times New Roman CYR"/>
          <w:sz w:val="24"/>
        </w:rPr>
        <w:lastRenderedPageBreak/>
        <w:t xml:space="preserve">6. </w:t>
      </w:r>
      <w:hyperlink r:id="rId9" w:history="1">
        <w:r w:rsidR="00F521EA" w:rsidRPr="00A811B4">
          <w:rPr>
            <w:rStyle w:val="af0"/>
            <w:sz w:val="24"/>
          </w:rPr>
          <w:t xml:space="preserve">Озеров Е. С. Управление недвижимой собственностью : учеб. пособие / Е. С. Озеров. – Санкт-Петербург : Санкт-Петербургский политехнический университет Петра Великого, 2012. – 392 c. – </w:t>
        </w:r>
        <w:r w:rsidR="00F521EA" w:rsidRPr="00A811B4">
          <w:rPr>
            <w:rStyle w:val="af0"/>
            <w:sz w:val="24"/>
            <w:lang w:val="en-US"/>
          </w:rPr>
          <w:t>URL</w:t>
        </w:r>
        <w:r w:rsidR="00F521EA" w:rsidRPr="00A811B4">
          <w:rPr>
            <w:rStyle w:val="af0"/>
            <w:sz w:val="24"/>
          </w:rPr>
          <w:t>: http://www.iprbookshop.ru/43980.html</w:t>
        </w:r>
      </w:hyperlink>
      <w:r w:rsidR="00F521EA">
        <w:rPr>
          <w:color w:val="0000FF"/>
          <w:sz w:val="24"/>
          <w:u w:val="single"/>
        </w:rPr>
        <w:t>.</w:t>
      </w:r>
    </w:p>
    <w:p w:rsidR="00585BC3" w:rsidRDefault="00585BC3"/>
    <w:p w:rsidR="00585BC3" w:rsidRDefault="00DC2082">
      <w:r>
        <w:rPr>
          <w:b/>
          <w:sz w:val="24"/>
        </w:rPr>
        <w:t>б) дополнительная литература:</w:t>
      </w:r>
    </w:p>
    <w:p w:rsidR="00585BC3" w:rsidRDefault="00DC2082">
      <w:pPr>
        <w:jc w:val="both"/>
      </w:pPr>
      <w:r>
        <w:rPr>
          <w:sz w:val="24"/>
        </w:rPr>
        <w:t>1. Трутнев Э. К. Градорегулирование в условиях рыночной экономики</w:t>
      </w:r>
      <w:r w:rsidR="00F521EA">
        <w:rPr>
          <w:sz w:val="24"/>
        </w:rPr>
        <w:t xml:space="preserve"> : </w:t>
      </w:r>
      <w:r>
        <w:rPr>
          <w:sz w:val="24"/>
        </w:rPr>
        <w:t>учеб. пособие для вузов</w:t>
      </w:r>
      <w:r w:rsidR="00F521EA">
        <w:rPr>
          <w:sz w:val="24"/>
        </w:rPr>
        <w:t xml:space="preserve"> </w:t>
      </w:r>
      <w:r>
        <w:rPr>
          <w:sz w:val="24"/>
        </w:rPr>
        <w:t>/ Э. К. Трутнев, М. Д. Сафарова.</w:t>
      </w:r>
      <w:r w:rsidR="00F521EA">
        <w:rPr>
          <w:sz w:val="24"/>
        </w:rPr>
        <w:t xml:space="preserve"> –</w:t>
      </w:r>
      <w:r>
        <w:rPr>
          <w:sz w:val="24"/>
        </w:rPr>
        <w:t xml:space="preserve"> М</w:t>
      </w:r>
      <w:r w:rsidR="00F521EA">
        <w:rPr>
          <w:sz w:val="24"/>
        </w:rPr>
        <w:t xml:space="preserve">осква </w:t>
      </w:r>
      <w:r>
        <w:rPr>
          <w:sz w:val="24"/>
        </w:rPr>
        <w:t>: Дело, 2009.</w:t>
      </w:r>
      <w:r w:rsidR="00F521EA">
        <w:rPr>
          <w:sz w:val="24"/>
        </w:rPr>
        <w:t xml:space="preserve"> – </w:t>
      </w:r>
      <w:r>
        <w:rPr>
          <w:sz w:val="24"/>
        </w:rPr>
        <w:t>365 с.</w:t>
      </w:r>
    </w:p>
    <w:p w:rsidR="00585BC3" w:rsidRDefault="00DC2082">
      <w:pPr>
        <w:jc w:val="both"/>
      </w:pPr>
      <w:r>
        <w:rPr>
          <w:sz w:val="24"/>
        </w:rPr>
        <w:t>2. Шинкевич Д. В. Градостроительство и планирование территориального развития</w:t>
      </w:r>
      <w:r w:rsidR="00F521EA">
        <w:rPr>
          <w:sz w:val="24"/>
        </w:rPr>
        <w:t xml:space="preserve"> / Д. В. </w:t>
      </w:r>
      <w:r>
        <w:rPr>
          <w:sz w:val="24"/>
        </w:rPr>
        <w:t>Шинкевич</w:t>
      </w:r>
      <w:r w:rsidR="00506E0B">
        <w:rPr>
          <w:sz w:val="24"/>
        </w:rPr>
        <w:t xml:space="preserve"> </w:t>
      </w:r>
      <w:r>
        <w:rPr>
          <w:sz w:val="24"/>
        </w:rPr>
        <w:t>// Практика муниципального управления.</w:t>
      </w:r>
    </w:p>
    <w:p w:rsidR="00585BC3" w:rsidRDefault="00DC2082">
      <w:pPr>
        <w:jc w:val="both"/>
      </w:pPr>
      <w:r>
        <w:rPr>
          <w:sz w:val="24"/>
        </w:rPr>
        <w:t>3. Хомкалов Г.</w:t>
      </w:r>
      <w:r w:rsidR="00506E0B">
        <w:rPr>
          <w:sz w:val="24"/>
        </w:rPr>
        <w:t xml:space="preserve"> </w:t>
      </w:r>
      <w:r>
        <w:rPr>
          <w:sz w:val="24"/>
        </w:rPr>
        <w:t>В. Оценка эффективности инвестиционных проектов</w:t>
      </w:r>
      <w:r w:rsidR="00506E0B">
        <w:rPr>
          <w:sz w:val="24"/>
        </w:rPr>
        <w:t xml:space="preserve"> </w:t>
      </w:r>
      <w:r>
        <w:rPr>
          <w:sz w:val="24"/>
        </w:rPr>
        <w:t>/ Г.</w:t>
      </w:r>
      <w:r w:rsidR="00506E0B">
        <w:rPr>
          <w:sz w:val="24"/>
        </w:rPr>
        <w:t xml:space="preserve"> </w:t>
      </w:r>
      <w:r>
        <w:rPr>
          <w:sz w:val="24"/>
        </w:rPr>
        <w:t>В. Хомкалов</w:t>
      </w:r>
      <w:r w:rsidR="00506E0B">
        <w:rPr>
          <w:sz w:val="24"/>
        </w:rPr>
        <w:t xml:space="preserve">, Н. Ю. Ковалевская </w:t>
      </w:r>
      <w:r>
        <w:rPr>
          <w:sz w:val="24"/>
        </w:rPr>
        <w:t xml:space="preserve">// </w:t>
      </w:r>
      <w:r w:rsidR="00506E0B">
        <w:rPr>
          <w:sz w:val="24"/>
        </w:rPr>
        <w:t xml:space="preserve">Вестник ИГЭА. – 1998. – № </w:t>
      </w:r>
      <w:r>
        <w:rPr>
          <w:sz w:val="24"/>
        </w:rPr>
        <w:t>16</w:t>
      </w:r>
      <w:r w:rsidR="00506E0B">
        <w:rPr>
          <w:sz w:val="24"/>
        </w:rPr>
        <w:t>.</w:t>
      </w:r>
      <w:r>
        <w:rPr>
          <w:sz w:val="24"/>
        </w:rPr>
        <w:t xml:space="preserve"> </w:t>
      </w:r>
      <w:r w:rsidR="00506E0B">
        <w:rPr>
          <w:sz w:val="24"/>
        </w:rPr>
        <w:t xml:space="preserve">– </w:t>
      </w:r>
      <w:r>
        <w:rPr>
          <w:sz w:val="24"/>
        </w:rPr>
        <w:t>С.</w:t>
      </w:r>
      <w:r w:rsidR="00506E0B">
        <w:rPr>
          <w:sz w:val="24"/>
        </w:rPr>
        <w:t xml:space="preserve"> </w:t>
      </w:r>
      <w:r>
        <w:rPr>
          <w:sz w:val="24"/>
        </w:rPr>
        <w:t>16</w:t>
      </w:r>
      <w:r w:rsidR="00506E0B">
        <w:rPr>
          <w:sz w:val="24"/>
        </w:rPr>
        <w:t>–</w:t>
      </w:r>
      <w:r>
        <w:rPr>
          <w:sz w:val="24"/>
        </w:rPr>
        <w:t>20</w:t>
      </w:r>
      <w:r w:rsidR="00506E0B">
        <w:rPr>
          <w:sz w:val="24"/>
        </w:rPr>
        <w:t xml:space="preserve">. </w:t>
      </w:r>
    </w:p>
    <w:p w:rsidR="00585BC3" w:rsidRDefault="00DC2082">
      <w:pPr>
        <w:jc w:val="both"/>
      </w:pPr>
      <w:r>
        <w:rPr>
          <w:sz w:val="24"/>
        </w:rPr>
        <w:t>4. Хомкалов Г. В. Оценка эффективности инвестиционных проектов</w:t>
      </w:r>
      <w:r w:rsidR="00506E0B">
        <w:rPr>
          <w:sz w:val="24"/>
        </w:rPr>
        <w:t xml:space="preserve"> :</w:t>
      </w:r>
      <w:r>
        <w:rPr>
          <w:sz w:val="24"/>
        </w:rPr>
        <w:t xml:space="preserve"> учеб. пособие</w:t>
      </w:r>
      <w:r w:rsidR="00506E0B">
        <w:rPr>
          <w:sz w:val="24"/>
        </w:rPr>
        <w:t xml:space="preserve"> / Г. </w:t>
      </w:r>
      <w:r>
        <w:rPr>
          <w:sz w:val="24"/>
        </w:rPr>
        <w:t>В.</w:t>
      </w:r>
      <w:r w:rsidR="00506E0B">
        <w:rPr>
          <w:sz w:val="24"/>
        </w:rPr>
        <w:t> </w:t>
      </w:r>
      <w:r>
        <w:rPr>
          <w:sz w:val="24"/>
        </w:rPr>
        <w:t>Хомкалов, Н. Ю. Ковалевская.</w:t>
      </w:r>
      <w:r w:rsidR="00506E0B">
        <w:rPr>
          <w:sz w:val="24"/>
        </w:rPr>
        <w:t xml:space="preserve"> –</w:t>
      </w:r>
      <w:r>
        <w:rPr>
          <w:sz w:val="24"/>
        </w:rPr>
        <w:t xml:space="preserve"> Иркутск</w:t>
      </w:r>
      <w:r w:rsidR="00506E0B">
        <w:rPr>
          <w:sz w:val="24"/>
        </w:rPr>
        <w:t xml:space="preserve"> </w:t>
      </w:r>
      <w:r>
        <w:rPr>
          <w:sz w:val="24"/>
        </w:rPr>
        <w:t>: Изд-во БГУЭП, 2012.</w:t>
      </w:r>
      <w:r w:rsidR="00506E0B">
        <w:rPr>
          <w:sz w:val="24"/>
        </w:rPr>
        <w:t xml:space="preserve"> – </w:t>
      </w:r>
      <w:r>
        <w:rPr>
          <w:sz w:val="24"/>
        </w:rPr>
        <w:t>119 с.</w:t>
      </w:r>
    </w:p>
    <w:p w:rsidR="00585BC3" w:rsidRDefault="00DC2082">
      <w:pPr>
        <w:jc w:val="both"/>
      </w:pPr>
      <w:r>
        <w:rPr>
          <w:sz w:val="24"/>
        </w:rPr>
        <w:t>5. Глазычев В. Л. Урбанистика</w:t>
      </w:r>
      <w:r w:rsidR="00506E0B">
        <w:rPr>
          <w:sz w:val="24"/>
        </w:rPr>
        <w:t xml:space="preserve"> </w:t>
      </w:r>
      <w:r>
        <w:rPr>
          <w:sz w:val="24"/>
        </w:rPr>
        <w:t>/ В.</w:t>
      </w:r>
      <w:r w:rsidR="00506E0B">
        <w:rPr>
          <w:sz w:val="24"/>
        </w:rPr>
        <w:t xml:space="preserve"> </w:t>
      </w:r>
      <w:r>
        <w:rPr>
          <w:sz w:val="24"/>
        </w:rPr>
        <w:t>Л. Глазычев.</w:t>
      </w:r>
      <w:r w:rsidR="00506E0B">
        <w:rPr>
          <w:sz w:val="24"/>
        </w:rPr>
        <w:t xml:space="preserve"> –</w:t>
      </w:r>
      <w:r>
        <w:rPr>
          <w:sz w:val="24"/>
        </w:rPr>
        <w:t xml:space="preserve"> Москва</w:t>
      </w:r>
      <w:r w:rsidR="00506E0B">
        <w:rPr>
          <w:sz w:val="24"/>
        </w:rPr>
        <w:t xml:space="preserve"> </w:t>
      </w:r>
      <w:r>
        <w:rPr>
          <w:sz w:val="24"/>
        </w:rPr>
        <w:t>: Европа, 2008.</w:t>
      </w:r>
      <w:r w:rsidR="00506E0B">
        <w:rPr>
          <w:sz w:val="24"/>
        </w:rPr>
        <w:t xml:space="preserve"> – </w:t>
      </w:r>
      <w:r>
        <w:rPr>
          <w:sz w:val="24"/>
        </w:rPr>
        <w:t>220 с.</w:t>
      </w:r>
    </w:p>
    <w:p w:rsidR="00506E0B" w:rsidRPr="00506E0B" w:rsidRDefault="00DC2082">
      <w:pPr>
        <w:jc w:val="both"/>
        <w:rPr>
          <w:color w:val="0000FF"/>
          <w:sz w:val="24"/>
          <w:u w:val="single"/>
        </w:rPr>
      </w:pPr>
      <w:r>
        <w:rPr>
          <w:rFonts w:ascii="Times New Roman CYR" w:hAnsi="Times New Roman CYR" w:cs="Times New Roman CYR"/>
          <w:sz w:val="24"/>
        </w:rPr>
        <w:t xml:space="preserve">6. </w:t>
      </w:r>
      <w:r w:rsidR="00506E0B">
        <w:rPr>
          <w:color w:val="0000FF"/>
          <w:sz w:val="24"/>
          <w:u w:val="single"/>
        </w:rPr>
        <w:fldChar w:fldCharType="begin"/>
      </w:r>
      <w:r w:rsidR="00506E0B">
        <w:rPr>
          <w:color w:val="0000FF"/>
          <w:sz w:val="24"/>
          <w:u w:val="single"/>
        </w:rPr>
        <w:instrText xml:space="preserve"> HYPERLINK "</w:instrText>
      </w:r>
      <w:r w:rsidR="00506E0B" w:rsidRPr="00506E0B">
        <w:rPr>
          <w:color w:val="0000FF"/>
          <w:sz w:val="24"/>
          <w:u w:val="single"/>
        </w:rPr>
        <w:instrText xml:space="preserve">Калиев А. Ж. Инженерное обустройство территории : учеб. пособие к выполнению лабораторных работ и курсовых проектов по мелиорации и противоэрозионной территории / А. Ж. Калиев. – Оренбург : Оренбургский государственный университет, ЭБС АСВ, 2005. – 110 c. – </w:instrText>
      </w:r>
      <w:r w:rsidR="00506E0B" w:rsidRPr="00506E0B">
        <w:rPr>
          <w:color w:val="0000FF"/>
          <w:sz w:val="24"/>
          <w:u w:val="single"/>
          <w:lang w:val="en-US"/>
        </w:rPr>
        <w:instrText>URL</w:instrText>
      </w:r>
      <w:r w:rsidR="00506E0B" w:rsidRPr="00506E0B">
        <w:rPr>
          <w:color w:val="0000FF"/>
          <w:sz w:val="24"/>
          <w:u w:val="single"/>
        </w:rPr>
        <w:instrText>: http://www.iprbookshop.ru/21594.html.</w:instrText>
      </w:r>
    </w:p>
    <w:p w:rsidR="00506E0B" w:rsidRPr="00A811B4" w:rsidRDefault="00506E0B">
      <w:pPr>
        <w:jc w:val="both"/>
        <w:rPr>
          <w:rStyle w:val="af0"/>
          <w:sz w:val="24"/>
        </w:rPr>
      </w:pPr>
      <w:r w:rsidRPr="00506E0B">
        <w:rPr>
          <w:color w:val="0000FF"/>
          <w:sz w:val="24"/>
          <w:u w:val="single"/>
        </w:rPr>
        <w:instrText xml:space="preserve">7. Экспертиза градостроительной и землеустроительной документации : учеб. пособие / М. А. Жукова [и др.]. – Воронеж : Воронежский Государственный Аграрный Университет им. Императора Петра Первого, 2017. – 196 c. – </w:instrText>
      </w:r>
      <w:r w:rsidRPr="00506E0B">
        <w:rPr>
          <w:color w:val="0000FF"/>
          <w:sz w:val="24"/>
          <w:u w:val="single"/>
          <w:lang w:val="en-US"/>
        </w:rPr>
        <w:instrText>URL</w:instrText>
      </w:r>
      <w:r w:rsidRPr="00506E0B">
        <w:rPr>
          <w:color w:val="0000FF"/>
          <w:sz w:val="24"/>
          <w:u w:val="single"/>
        </w:rPr>
        <w:instrText>: http://www.iprbookshop.ru/72790.html</w:instrText>
      </w:r>
      <w:r>
        <w:rPr>
          <w:color w:val="0000FF"/>
          <w:sz w:val="24"/>
          <w:u w:val="single"/>
        </w:rPr>
        <w:instrText xml:space="preserve">" </w:instrText>
      </w:r>
      <w:r>
        <w:rPr>
          <w:color w:val="0000FF"/>
          <w:sz w:val="24"/>
          <w:u w:val="single"/>
        </w:rPr>
        <w:fldChar w:fldCharType="separate"/>
      </w:r>
      <w:r w:rsidRPr="00A811B4">
        <w:rPr>
          <w:rStyle w:val="af0"/>
          <w:sz w:val="24"/>
        </w:rPr>
        <w:t xml:space="preserve">Калиев А. Ж. Инженерное обустройство территории : учеб. пособие к выполнению лабораторных работ и курсовых проектов по мелиорации и противоэрозионной территории / А. Ж. Калиев. – Оренбург : Оренбургский государственный университет, ЭБС АСВ, 2005. – 110 c. – </w:t>
      </w:r>
      <w:r w:rsidRPr="00A811B4">
        <w:rPr>
          <w:rStyle w:val="af0"/>
          <w:sz w:val="24"/>
          <w:lang w:val="en-US"/>
        </w:rPr>
        <w:t>URL</w:t>
      </w:r>
      <w:r w:rsidRPr="00A811B4">
        <w:rPr>
          <w:rStyle w:val="af0"/>
          <w:sz w:val="24"/>
        </w:rPr>
        <w:t>: http://www.iprbookshop.ru/21594.html.</w:t>
      </w:r>
    </w:p>
    <w:p w:rsidR="00585BC3" w:rsidRDefault="00506E0B">
      <w:pPr>
        <w:jc w:val="both"/>
      </w:pPr>
      <w:r w:rsidRPr="00A811B4">
        <w:rPr>
          <w:rStyle w:val="af0"/>
          <w:sz w:val="24"/>
        </w:rPr>
        <w:t xml:space="preserve">7. Экспертиза градостроительной и землеустроительной документации : учеб. пособие / М. А. Жукова [и др.]. – Воронеж : Воронежский Государственный Аграрный Университет им. Императора Петра Первого, 2017. – 196 c. – </w:t>
      </w:r>
      <w:r w:rsidRPr="00A811B4">
        <w:rPr>
          <w:rStyle w:val="af0"/>
          <w:sz w:val="24"/>
          <w:lang w:val="en-US"/>
        </w:rPr>
        <w:t>URL</w:t>
      </w:r>
      <w:r w:rsidRPr="00A811B4">
        <w:rPr>
          <w:rStyle w:val="af0"/>
          <w:sz w:val="24"/>
        </w:rPr>
        <w:t>: http://www.iprbookshop.ru/72790.html</w:t>
      </w:r>
      <w:r>
        <w:rPr>
          <w:color w:val="0000FF"/>
          <w:sz w:val="24"/>
          <w:u w:val="single"/>
        </w:rPr>
        <w:fldChar w:fldCharType="end"/>
      </w:r>
      <w:r>
        <w:rPr>
          <w:color w:val="0000FF"/>
          <w:sz w:val="24"/>
          <w:u w:val="single"/>
        </w:rPr>
        <w:t>.</w:t>
      </w:r>
    </w:p>
    <w:p w:rsidR="00585BC3" w:rsidRDefault="00DC2082">
      <w:pPr>
        <w:jc w:val="both"/>
      </w:pPr>
      <w:r>
        <w:rPr>
          <w:rFonts w:ascii="Times New Roman CYR" w:hAnsi="Times New Roman CYR" w:cs="Times New Roman CYR"/>
          <w:sz w:val="24"/>
        </w:rPr>
        <w:t xml:space="preserve">7. </w:t>
      </w:r>
      <w:hyperlink r:id="rId10" w:history="1">
        <w:r w:rsidR="00506E0B" w:rsidRPr="00A811B4">
          <w:rPr>
            <w:rStyle w:val="af0"/>
            <w:sz w:val="24"/>
          </w:rPr>
          <w:t xml:space="preserve">Кожухар В. М. Основы управления недвижимостью : практикум / В. М. Кожухар. – Москва : Дашков и К, 2015. – 199 c. – </w:t>
        </w:r>
        <w:r w:rsidR="00506E0B" w:rsidRPr="00A811B4">
          <w:rPr>
            <w:rStyle w:val="af0"/>
            <w:sz w:val="24"/>
            <w:lang w:val="en-US"/>
          </w:rPr>
          <w:t>URL</w:t>
        </w:r>
        <w:r w:rsidR="00506E0B" w:rsidRPr="00A811B4">
          <w:rPr>
            <w:rStyle w:val="af0"/>
            <w:sz w:val="24"/>
          </w:rPr>
          <w:t>: http://www.iprbookshop.ru/10950.html</w:t>
        </w:r>
      </w:hyperlink>
      <w:r w:rsidR="00506E0B">
        <w:rPr>
          <w:color w:val="0000FF"/>
          <w:sz w:val="24"/>
          <w:u w:val="single"/>
        </w:rPr>
        <w:t>.</w:t>
      </w:r>
    </w:p>
    <w:p w:rsidR="00585BC3" w:rsidRDefault="00DC2082">
      <w:pPr>
        <w:jc w:val="both"/>
      </w:pPr>
      <w:r>
        <w:rPr>
          <w:rFonts w:ascii="Times New Roman CYR" w:hAnsi="Times New Roman CYR" w:cs="Times New Roman CYR"/>
          <w:sz w:val="24"/>
        </w:rPr>
        <w:t xml:space="preserve">8. </w:t>
      </w:r>
      <w:hyperlink r:id="rId11" w:history="1">
        <w:r w:rsidR="00506E0B" w:rsidRPr="00A811B4">
          <w:rPr>
            <w:rStyle w:val="af0"/>
            <w:sz w:val="24"/>
          </w:rPr>
          <w:t xml:space="preserve">Трухина Н. И. Основы экономики недвижимости : учеб. пособие / Н. И. Трухина, В. Н. Баринов, И. И. Чернышихина. – Воронеж : Воронежский государственный архитектурно-строительный университет, ЭБС АСВ, 2014. – 189 c. – </w:t>
        </w:r>
        <w:r w:rsidR="00506E0B" w:rsidRPr="00A811B4">
          <w:rPr>
            <w:rStyle w:val="af0"/>
            <w:sz w:val="24"/>
            <w:lang w:val="en-US"/>
          </w:rPr>
          <w:t>URL</w:t>
        </w:r>
        <w:r w:rsidR="00506E0B" w:rsidRPr="00A811B4">
          <w:rPr>
            <w:rStyle w:val="af0"/>
            <w:sz w:val="24"/>
          </w:rPr>
          <w:t>: http://www.iprbookshop.ru/30845.html</w:t>
        </w:r>
      </w:hyperlink>
      <w:r w:rsidR="00506E0B">
        <w:rPr>
          <w:color w:val="0000FF"/>
          <w:sz w:val="24"/>
          <w:u w:val="single"/>
        </w:rPr>
        <w:t>.</w:t>
      </w:r>
    </w:p>
    <w:p w:rsidR="00585BC3" w:rsidRDefault="00585BC3"/>
    <w:p w:rsidR="00585BC3" w:rsidRDefault="00DC2082">
      <w:r>
        <w:rPr>
          <w:b/>
          <w:sz w:val="24"/>
        </w:rPr>
        <w:t>в) ресурсы сети Интернет:</w:t>
      </w:r>
    </w:p>
    <w:p w:rsidR="00585BC3" w:rsidRDefault="00506E0B">
      <w:pPr>
        <w:jc w:val="both"/>
      </w:pPr>
      <w:r>
        <w:rPr>
          <w:sz w:val="24"/>
        </w:rPr>
        <w:t>1.</w:t>
      </w:r>
      <w:r w:rsidR="00DC2082">
        <w:rPr>
          <w:sz w:val="24"/>
        </w:rPr>
        <w:t xml:space="preserve"> Единое окно доступа к информационным ресурсам, адрес д</w:t>
      </w:r>
      <w:r>
        <w:rPr>
          <w:sz w:val="24"/>
        </w:rPr>
        <w:t>оступа: http://window.edu.ru/. Д</w:t>
      </w:r>
      <w:r w:rsidR="00DC2082">
        <w:rPr>
          <w:sz w:val="24"/>
        </w:rPr>
        <w:t>оступ неограниченный</w:t>
      </w:r>
      <w:r>
        <w:rPr>
          <w:sz w:val="24"/>
        </w:rPr>
        <w:t>.</w:t>
      </w:r>
    </w:p>
    <w:p w:rsidR="00585BC3" w:rsidRDefault="00506E0B">
      <w:pPr>
        <w:jc w:val="both"/>
      </w:pPr>
      <w:r>
        <w:rPr>
          <w:sz w:val="24"/>
        </w:rPr>
        <w:t xml:space="preserve">2. </w:t>
      </w:r>
      <w:r w:rsidR="00DC2082">
        <w:rPr>
          <w:sz w:val="24"/>
        </w:rPr>
        <w:t>Научная электронная библиотека eLIBRARY.RU, адрес</w:t>
      </w:r>
      <w:r>
        <w:rPr>
          <w:sz w:val="24"/>
        </w:rPr>
        <w:t xml:space="preserve"> доступа: http://elibrary.ru/. Д</w:t>
      </w:r>
      <w:r w:rsidR="00DC2082">
        <w:rPr>
          <w:sz w:val="24"/>
        </w:rPr>
        <w:t>оступ к российским журналам, находящимся полностью или частично в открытом доступе при условии регистрации</w:t>
      </w:r>
      <w:r>
        <w:rPr>
          <w:sz w:val="24"/>
        </w:rPr>
        <w:t>.</w:t>
      </w:r>
    </w:p>
    <w:p w:rsidR="00585BC3" w:rsidRDefault="00506E0B">
      <w:pPr>
        <w:jc w:val="both"/>
      </w:pPr>
      <w:r>
        <w:rPr>
          <w:sz w:val="24"/>
        </w:rPr>
        <w:t>3.</w:t>
      </w:r>
      <w:r w:rsidR="00DC2082">
        <w:rPr>
          <w:sz w:val="24"/>
        </w:rPr>
        <w:t xml:space="preserve"> Электронно-библиотечная система IPRbooks, адрес доступа: http://</w:t>
      </w:r>
      <w:r>
        <w:rPr>
          <w:sz w:val="24"/>
        </w:rPr>
        <w:t>www.iprbookshop.ru. Д</w:t>
      </w:r>
      <w:r w:rsidR="00DC2082">
        <w:rPr>
          <w:sz w:val="24"/>
        </w:rPr>
        <w:t>оступ неограниченный</w:t>
      </w:r>
      <w:r>
        <w:rPr>
          <w:sz w:val="24"/>
        </w:rPr>
        <w:t>.</w:t>
      </w:r>
    </w:p>
    <w:p w:rsidR="00585BC3" w:rsidRDefault="00DC2082" w:rsidP="00506E0B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585BC3" w:rsidRDefault="00506E0B" w:rsidP="00506E0B">
      <w:pPr>
        <w:ind w:firstLine="709"/>
        <w:jc w:val="both"/>
      </w:pPr>
      <w:r>
        <w:rPr>
          <w:sz w:val="24"/>
        </w:rPr>
        <w:t>MS Office.</w:t>
      </w:r>
    </w:p>
    <w:p w:rsidR="00585BC3" w:rsidRDefault="00DC2082" w:rsidP="00506E0B">
      <w:pPr>
        <w:ind w:firstLine="709"/>
        <w:jc w:val="both"/>
      </w:pPr>
      <w:r>
        <w:rPr>
          <w:sz w:val="24"/>
        </w:rPr>
        <w:t>Гарант платформа F1 7.08.0.163 - информацио</w:t>
      </w:r>
      <w:r w:rsidR="00506E0B">
        <w:rPr>
          <w:sz w:val="24"/>
        </w:rPr>
        <w:t>нная справочная система.</w:t>
      </w:r>
    </w:p>
    <w:p w:rsidR="00585BC3" w:rsidRDefault="00DC2082" w:rsidP="00506E0B">
      <w:pPr>
        <w:ind w:firstLine="709"/>
        <w:jc w:val="both"/>
      </w:pPr>
      <w:r>
        <w:rPr>
          <w:sz w:val="24"/>
        </w:rPr>
        <w:t>КонсультантПлюс: Версия Проф - ин</w:t>
      </w:r>
      <w:r w:rsidR="00506E0B">
        <w:rPr>
          <w:sz w:val="24"/>
        </w:rPr>
        <w:t>формационная справочная система.</w:t>
      </w:r>
    </w:p>
    <w:p w:rsidR="00585BC3" w:rsidRDefault="00DC2082" w:rsidP="00506E0B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</w:t>
      </w:r>
      <w:r w:rsidR="00506E0B">
        <w:rPr>
          <w:b/>
          <w:sz w:val="24"/>
        </w:rPr>
        <w:t>ходимая для проведения практики</w:t>
      </w:r>
    </w:p>
    <w:p w:rsidR="00585BC3" w:rsidRDefault="00DC2082" w:rsidP="00506E0B">
      <w:pPr>
        <w:ind w:firstLine="709"/>
        <w:jc w:val="both"/>
      </w:pPr>
      <w:r>
        <w:rPr>
          <w:sz w:val="24"/>
        </w:rPr>
        <w:t>Помещения для самостоятельной работы, оснащенные компьютерной техникой с возможностью по</w:t>
      </w:r>
      <w:r w:rsidR="00506E0B">
        <w:rPr>
          <w:sz w:val="24"/>
        </w:rPr>
        <w:t>дключения к сети «</w:t>
      </w:r>
      <w:r>
        <w:rPr>
          <w:sz w:val="24"/>
        </w:rPr>
        <w:t>Интернет</w:t>
      </w:r>
      <w:r w:rsidR="00506E0B">
        <w:rPr>
          <w:sz w:val="24"/>
        </w:rPr>
        <w:t>»</w:t>
      </w:r>
      <w:r>
        <w:rPr>
          <w:sz w:val="24"/>
        </w:rPr>
        <w:t xml:space="preserve"> и обеспечением доступа в электронную информаци</w:t>
      </w:r>
      <w:r w:rsidR="00506E0B">
        <w:rPr>
          <w:sz w:val="24"/>
        </w:rPr>
        <w:t>онно-образовательную среду вуза.</w:t>
      </w:r>
    </w:p>
    <w:p w:rsidR="00585BC3" w:rsidRDefault="00DC2082" w:rsidP="00506E0B">
      <w:pPr>
        <w:ind w:firstLine="709"/>
        <w:jc w:val="both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</w:t>
      </w:r>
      <w:r w:rsidR="00506E0B">
        <w:rPr>
          <w:sz w:val="24"/>
        </w:rPr>
        <w:t>.</w:t>
      </w:r>
    </w:p>
    <w:p w:rsidR="00585BC3" w:rsidRDefault="00DC2082" w:rsidP="00506E0B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</w:t>
      </w:r>
      <w:r>
        <w:rPr>
          <w:sz w:val="24"/>
        </w:rPr>
        <w:lastRenderedPageBreak/>
        <w:t>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585BC3" w:rsidRDefault="00585BC3"/>
    <w:p w:rsidR="00585BC3" w:rsidRDefault="00DC2082">
      <w:r>
        <w:br w:type="page"/>
      </w:r>
    </w:p>
    <w:p w:rsidR="00585BC3" w:rsidRDefault="00DC2082">
      <w:pPr>
        <w:jc w:val="right"/>
      </w:pPr>
      <w:r>
        <w:rPr>
          <w:b/>
          <w:sz w:val="28"/>
        </w:rPr>
        <w:t>ПРИЛОЖЕНИЕ 1</w:t>
      </w:r>
    </w:p>
    <w:p w:rsidR="00585BC3" w:rsidRDefault="00DC2082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585BC3" w:rsidRDefault="00585BC3"/>
    <w:p w:rsidR="00585BC3" w:rsidRDefault="00585BC3"/>
    <w:p w:rsidR="00585BC3" w:rsidRDefault="00DC2082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585BC3" w:rsidRDefault="00DC2082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506E0B" w:rsidRDefault="00506E0B" w:rsidP="00506E0B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585BC3"/>
    <w:p w:rsidR="00585BC3" w:rsidRDefault="00DC2082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585BC3" w:rsidRDefault="00585BC3"/>
    <w:p w:rsidR="00506E0B" w:rsidRDefault="00506E0B" w:rsidP="00506E0B">
      <w:pPr>
        <w:jc w:val="center"/>
      </w:pPr>
      <w:r>
        <w:rPr>
          <w:sz w:val="28"/>
        </w:rPr>
        <w:t>ОТЧЕТ ПО ПРАКТИЧЕСКОЙ ПОДГОТОВКЕ</w:t>
      </w:r>
    </w:p>
    <w:p w:rsidR="00506E0B" w:rsidRDefault="00506E0B" w:rsidP="00506E0B"/>
    <w:p w:rsidR="00506E0B" w:rsidRDefault="00506E0B" w:rsidP="00506E0B">
      <w:r>
        <w:rPr>
          <w:sz w:val="28"/>
        </w:rPr>
        <w:t>обучающегося магистратуры группы ____________ _____________________</w:t>
      </w:r>
    </w:p>
    <w:p w:rsidR="00506E0B" w:rsidRDefault="00506E0B" w:rsidP="00506E0B">
      <w:pPr>
        <w:ind w:firstLine="6946"/>
      </w:pPr>
      <w:r>
        <w:t>Фамилия И.О.</w:t>
      </w:r>
    </w:p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>
      <w:r>
        <w:rPr>
          <w:sz w:val="28"/>
        </w:rPr>
        <w:t>Руководитель(-и) по практической подготовке</w:t>
      </w:r>
    </w:p>
    <w:p w:rsidR="00506E0B" w:rsidRDefault="00506E0B" w:rsidP="00506E0B">
      <w:r>
        <w:rPr>
          <w:sz w:val="28"/>
        </w:rPr>
        <w:t>от университета __________________________________________________</w:t>
      </w:r>
    </w:p>
    <w:p w:rsidR="00506E0B" w:rsidRDefault="00506E0B" w:rsidP="00506E0B">
      <w:pPr>
        <w:ind w:firstLine="3686"/>
      </w:pPr>
      <w:r>
        <w:t>ученое звание, должность, Фамилия И.О.</w:t>
      </w:r>
    </w:p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/>
    <w:p w:rsidR="00506E0B" w:rsidRDefault="00506E0B" w:rsidP="00506E0B">
      <w:pPr>
        <w:jc w:val="center"/>
      </w:pPr>
      <w:r>
        <w:rPr>
          <w:sz w:val="28"/>
        </w:rPr>
        <w:t>Иркутск, 20__</w:t>
      </w:r>
    </w:p>
    <w:p w:rsidR="00585BC3" w:rsidRDefault="00DC2082">
      <w:r>
        <w:br w:type="page"/>
      </w:r>
    </w:p>
    <w:p w:rsidR="00585BC3" w:rsidRDefault="00DC2082">
      <w:pPr>
        <w:jc w:val="right"/>
      </w:pPr>
      <w:r>
        <w:rPr>
          <w:b/>
          <w:sz w:val="28"/>
        </w:rPr>
        <w:t>ПРИЛОЖЕНИЕ 2</w:t>
      </w:r>
    </w:p>
    <w:p w:rsidR="00585BC3" w:rsidRDefault="00DC2082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585BC3" w:rsidRDefault="00585BC3"/>
    <w:p w:rsidR="00585BC3" w:rsidRDefault="00DC2082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585BC3" w:rsidRDefault="00585BC3"/>
    <w:p w:rsidR="00506E0B" w:rsidRDefault="00506E0B" w:rsidP="00506E0B">
      <w:r>
        <w:rPr>
          <w:sz w:val="28"/>
        </w:rPr>
        <w:t>для обучающегося магистратуры группы ______________ __________________</w:t>
      </w:r>
    </w:p>
    <w:p w:rsidR="00506E0B" w:rsidRDefault="00506E0B" w:rsidP="00506E0B">
      <w:pPr>
        <w:ind w:firstLine="7797"/>
      </w:pPr>
      <w:r>
        <w:t>Фамилия И.О.</w:t>
      </w:r>
    </w:p>
    <w:p w:rsidR="00506E0B" w:rsidRDefault="00506E0B" w:rsidP="00506E0B"/>
    <w:p w:rsidR="00506E0B" w:rsidRDefault="00506E0B" w:rsidP="00506E0B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506E0B" w:rsidRDefault="00506E0B" w:rsidP="00506E0B"/>
    <w:tbl>
      <w:tblPr>
        <w:tblW w:w="97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506E0B" w:rsidTr="00506E0B">
        <w:tc>
          <w:tcPr>
            <w:tcW w:w="578" w:type="dxa"/>
            <w:vAlign w:val="center"/>
          </w:tcPr>
          <w:p w:rsidR="00506E0B" w:rsidRDefault="00506E0B" w:rsidP="00506E0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506E0B" w:rsidRDefault="00506E0B" w:rsidP="00506E0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506E0B" w:rsidRDefault="00506E0B" w:rsidP="00506E0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506E0B" w:rsidRDefault="00506E0B" w:rsidP="00506E0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506E0B" w:rsidRDefault="00506E0B" w:rsidP="00506E0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506E0B" w:rsidTr="00506E0B">
        <w:tc>
          <w:tcPr>
            <w:tcW w:w="578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2653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2551" w:type="dxa"/>
            <w:vAlign w:val="center"/>
          </w:tcPr>
          <w:p w:rsidR="00506E0B" w:rsidRDefault="00506E0B" w:rsidP="00506E0B">
            <w:pPr>
              <w:jc w:val="center"/>
            </w:pPr>
          </w:p>
        </w:tc>
      </w:tr>
      <w:tr w:rsidR="00506E0B" w:rsidTr="00506E0B">
        <w:tc>
          <w:tcPr>
            <w:tcW w:w="578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2653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2551" w:type="dxa"/>
            <w:vAlign w:val="center"/>
          </w:tcPr>
          <w:p w:rsidR="00506E0B" w:rsidRDefault="00506E0B" w:rsidP="00506E0B">
            <w:pPr>
              <w:jc w:val="center"/>
            </w:pPr>
          </w:p>
        </w:tc>
      </w:tr>
      <w:tr w:rsidR="00506E0B" w:rsidTr="00506E0B">
        <w:tc>
          <w:tcPr>
            <w:tcW w:w="578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2653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2551" w:type="dxa"/>
            <w:vAlign w:val="center"/>
          </w:tcPr>
          <w:p w:rsidR="00506E0B" w:rsidRDefault="00506E0B" w:rsidP="00506E0B">
            <w:pPr>
              <w:jc w:val="center"/>
            </w:pPr>
          </w:p>
        </w:tc>
      </w:tr>
      <w:tr w:rsidR="00506E0B" w:rsidTr="00506E0B">
        <w:tc>
          <w:tcPr>
            <w:tcW w:w="578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2653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2551" w:type="dxa"/>
            <w:vAlign w:val="center"/>
          </w:tcPr>
          <w:p w:rsidR="00506E0B" w:rsidRDefault="00506E0B" w:rsidP="00506E0B">
            <w:pPr>
              <w:jc w:val="center"/>
            </w:pPr>
          </w:p>
        </w:tc>
      </w:tr>
      <w:tr w:rsidR="00506E0B" w:rsidTr="00506E0B">
        <w:tc>
          <w:tcPr>
            <w:tcW w:w="578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2653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2551" w:type="dxa"/>
            <w:vAlign w:val="center"/>
          </w:tcPr>
          <w:p w:rsidR="00506E0B" w:rsidRDefault="00506E0B" w:rsidP="00506E0B">
            <w:pPr>
              <w:jc w:val="center"/>
            </w:pPr>
          </w:p>
        </w:tc>
      </w:tr>
    </w:tbl>
    <w:p w:rsidR="00506E0B" w:rsidRDefault="00506E0B" w:rsidP="00506E0B"/>
    <w:p w:rsidR="00506E0B" w:rsidRDefault="00506E0B" w:rsidP="00506E0B">
      <w:r>
        <w:rPr>
          <w:sz w:val="28"/>
        </w:rPr>
        <w:t>Задание выдал:</w:t>
      </w:r>
    </w:p>
    <w:p w:rsidR="00506E0B" w:rsidRDefault="00506E0B" w:rsidP="00506E0B">
      <w:r>
        <w:rPr>
          <w:sz w:val="28"/>
        </w:rPr>
        <w:t>Руководитель по практической подготовке</w:t>
      </w:r>
    </w:p>
    <w:p w:rsidR="00506E0B" w:rsidRDefault="00506E0B" w:rsidP="00506E0B">
      <w:r>
        <w:rPr>
          <w:sz w:val="28"/>
        </w:rPr>
        <w:t>от университета ____________________________________________________________________</w:t>
      </w:r>
    </w:p>
    <w:p w:rsidR="00506E0B" w:rsidRDefault="00506E0B" w:rsidP="00506E0B">
      <w:pPr>
        <w:ind w:firstLine="3261"/>
      </w:pPr>
      <w:r>
        <w:t>ученое звание, должность, Фамилия И.О.</w:t>
      </w:r>
    </w:p>
    <w:p w:rsidR="00506E0B" w:rsidRDefault="00506E0B" w:rsidP="00506E0B"/>
    <w:p w:rsidR="00506E0B" w:rsidRDefault="00506E0B" w:rsidP="00506E0B">
      <w:r>
        <w:rPr>
          <w:sz w:val="28"/>
        </w:rPr>
        <w:t>Задание получил:</w:t>
      </w:r>
    </w:p>
    <w:p w:rsidR="00506E0B" w:rsidRDefault="00506E0B" w:rsidP="00506E0B">
      <w:r>
        <w:rPr>
          <w:sz w:val="28"/>
        </w:rPr>
        <w:t>Обучающийся группы ________ ______________ _________________________</w:t>
      </w:r>
    </w:p>
    <w:p w:rsidR="00506E0B" w:rsidRDefault="00506E0B" w:rsidP="00506E0B">
      <w:pPr>
        <w:ind w:firstLine="4820"/>
      </w:pPr>
      <w:r>
        <w:t xml:space="preserve">подпись </w:t>
      </w:r>
      <w:r>
        <w:tab/>
      </w:r>
      <w:r>
        <w:tab/>
      </w:r>
      <w:r>
        <w:tab/>
      </w:r>
      <w:r>
        <w:tab/>
        <w:t>Фамилия И.О.</w:t>
      </w:r>
    </w:p>
    <w:p w:rsidR="00506E0B" w:rsidRDefault="00506E0B" w:rsidP="00506E0B"/>
    <w:p w:rsidR="00506E0B" w:rsidRDefault="00506E0B" w:rsidP="00506E0B">
      <w:r>
        <w:rPr>
          <w:sz w:val="28"/>
        </w:rPr>
        <w:t>Согласовано:</w:t>
      </w:r>
    </w:p>
    <w:p w:rsidR="00506E0B" w:rsidRDefault="00506E0B" w:rsidP="00506E0B">
      <w:r>
        <w:rPr>
          <w:sz w:val="28"/>
        </w:rPr>
        <w:t>Руководитель по практической подготовке</w:t>
      </w:r>
    </w:p>
    <w:p w:rsidR="00506E0B" w:rsidRDefault="00506E0B" w:rsidP="00506E0B">
      <w:r>
        <w:rPr>
          <w:sz w:val="28"/>
        </w:rPr>
        <w:t>от профильной организации</w:t>
      </w:r>
    </w:p>
    <w:p w:rsidR="00506E0B" w:rsidRDefault="00506E0B" w:rsidP="00506E0B">
      <w:r>
        <w:rPr>
          <w:sz w:val="28"/>
        </w:rPr>
        <w:t>____________________________________________________________________</w:t>
      </w:r>
    </w:p>
    <w:p w:rsidR="00506E0B" w:rsidRDefault="00506E0B" w:rsidP="00506E0B">
      <w:pPr>
        <w:jc w:val="center"/>
      </w:pPr>
      <w:r>
        <w:t>(юридическое наименование организации)</w:t>
      </w:r>
    </w:p>
    <w:p w:rsidR="00506E0B" w:rsidRDefault="00506E0B" w:rsidP="00506E0B">
      <w:pPr>
        <w:jc w:val="right"/>
      </w:pPr>
      <w:r>
        <w:t>___________________________________________</w:t>
      </w:r>
    </w:p>
    <w:p w:rsidR="00506E0B" w:rsidRDefault="00506E0B" w:rsidP="00506E0B">
      <w:pPr>
        <w:ind w:firstLine="6096"/>
        <w:jc w:val="both"/>
      </w:pPr>
      <w:r>
        <w:t>подпись должность, Фамилия И.О.</w:t>
      </w:r>
    </w:p>
    <w:p w:rsidR="00506E0B" w:rsidRDefault="00506E0B" w:rsidP="00506E0B">
      <w:pPr>
        <w:jc w:val="both"/>
      </w:pPr>
      <w:r>
        <w:rPr>
          <w:sz w:val="28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506E0B" w:rsidRDefault="00506E0B" w:rsidP="00506E0B">
      <w:pPr>
        <w:rPr>
          <w:sz w:val="28"/>
        </w:rPr>
      </w:pPr>
    </w:p>
    <w:p w:rsidR="00506E0B" w:rsidRDefault="00506E0B" w:rsidP="00506E0B">
      <w:r>
        <w:rPr>
          <w:sz w:val="28"/>
        </w:rPr>
        <w:t>Руководитель (-и) по практической подготовке</w:t>
      </w:r>
    </w:p>
    <w:p w:rsidR="00506E0B" w:rsidRDefault="00506E0B" w:rsidP="00506E0B">
      <w:r>
        <w:rPr>
          <w:sz w:val="28"/>
        </w:rPr>
        <w:t>от профильной организации ____________________________________________</w:t>
      </w:r>
    </w:p>
    <w:p w:rsidR="00506E0B" w:rsidRDefault="00506E0B" w:rsidP="00506E0B">
      <w:pPr>
        <w:ind w:firstLine="4962"/>
        <w:jc w:val="both"/>
      </w:pPr>
      <w:r>
        <w:t>подпись должность, Фамилия И.О.</w:t>
      </w:r>
    </w:p>
    <w:p w:rsidR="00506E0B" w:rsidRDefault="00506E0B" w:rsidP="00506E0B">
      <w:r>
        <w:rPr>
          <w:sz w:val="28"/>
        </w:rPr>
        <w:t>С инструктажем ознакомлен, обязуюсь выполнять</w:t>
      </w:r>
    </w:p>
    <w:p w:rsidR="00506E0B" w:rsidRDefault="00506E0B" w:rsidP="00506E0B">
      <w:r>
        <w:rPr>
          <w:sz w:val="28"/>
        </w:rPr>
        <w:t>Обучающийся группы ______ ______________ ____________________________</w:t>
      </w:r>
    </w:p>
    <w:p w:rsidR="00506E0B" w:rsidRDefault="00506E0B" w:rsidP="00506E0B">
      <w:pPr>
        <w:ind w:firstLine="6804"/>
      </w:pPr>
      <w:r>
        <w:t>подпись Фамилия И.О.</w:t>
      </w:r>
    </w:p>
    <w:p w:rsidR="00585BC3" w:rsidRDefault="00DC2082">
      <w:r>
        <w:br w:type="page"/>
      </w:r>
    </w:p>
    <w:p w:rsidR="00585BC3" w:rsidRDefault="00DC2082">
      <w:pPr>
        <w:jc w:val="right"/>
      </w:pPr>
      <w:r>
        <w:rPr>
          <w:b/>
          <w:sz w:val="28"/>
        </w:rPr>
        <w:t>ПРИЛОЖЕНИЕ 3</w:t>
      </w:r>
    </w:p>
    <w:p w:rsidR="00585BC3" w:rsidRDefault="00DC2082">
      <w:pPr>
        <w:jc w:val="right"/>
      </w:pPr>
      <w:r>
        <w:rPr>
          <w:sz w:val="28"/>
        </w:rPr>
        <w:t>(рекомендуемое)</w:t>
      </w:r>
    </w:p>
    <w:p w:rsidR="00585BC3" w:rsidRDefault="00DC2082">
      <w:pPr>
        <w:jc w:val="center"/>
      </w:pPr>
      <w:r>
        <w:rPr>
          <w:i/>
          <w:sz w:val="28"/>
        </w:rPr>
        <w:t>Дневник прохождения практики</w:t>
      </w:r>
    </w:p>
    <w:p w:rsidR="00585BC3" w:rsidRDefault="00585BC3"/>
    <w:p w:rsidR="00585BC3" w:rsidRDefault="00DC2082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585BC3" w:rsidRDefault="00585BC3"/>
    <w:p w:rsidR="00506E0B" w:rsidRDefault="00506E0B" w:rsidP="00506E0B">
      <w:pPr>
        <w:jc w:val="center"/>
      </w:pPr>
      <w:r>
        <w:rPr>
          <w:sz w:val="28"/>
        </w:rPr>
        <w:t>ДНЕВНИК ПРОХОЖДЕНИЯ ПРАКТИКИ</w:t>
      </w:r>
    </w:p>
    <w:p w:rsidR="00506E0B" w:rsidRDefault="00506E0B" w:rsidP="00506E0B"/>
    <w:p w:rsidR="00506E0B" w:rsidRDefault="00506E0B" w:rsidP="00506E0B">
      <w:r>
        <w:rPr>
          <w:sz w:val="28"/>
        </w:rPr>
        <w:t>обучающегося магистратуры группы _________ ___________________________</w:t>
      </w:r>
    </w:p>
    <w:p w:rsidR="00506E0B" w:rsidRDefault="00506E0B" w:rsidP="00506E0B">
      <w:pPr>
        <w:ind w:firstLine="7371"/>
      </w:pPr>
      <w:r>
        <w:t>Фамилия И.О.</w:t>
      </w:r>
    </w:p>
    <w:p w:rsidR="00506E0B" w:rsidRDefault="00506E0B" w:rsidP="00506E0B"/>
    <w:p w:rsidR="00506E0B" w:rsidRDefault="00506E0B" w:rsidP="00506E0B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506E0B" w:rsidRDefault="00506E0B" w:rsidP="00506E0B"/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812"/>
      </w:tblGrid>
      <w:tr w:rsidR="00506E0B" w:rsidTr="00506E0B">
        <w:tc>
          <w:tcPr>
            <w:tcW w:w="1242" w:type="dxa"/>
            <w:vAlign w:val="center"/>
          </w:tcPr>
          <w:p w:rsidR="00506E0B" w:rsidRDefault="00506E0B" w:rsidP="00506E0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506E0B" w:rsidRDefault="00506E0B" w:rsidP="00506E0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812" w:type="dxa"/>
            <w:vAlign w:val="center"/>
          </w:tcPr>
          <w:p w:rsidR="00506E0B" w:rsidRDefault="00506E0B" w:rsidP="00506E0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506E0B" w:rsidTr="00506E0B">
        <w:tc>
          <w:tcPr>
            <w:tcW w:w="1242" w:type="dxa"/>
            <w:vAlign w:val="center"/>
          </w:tcPr>
          <w:p w:rsidR="00506E0B" w:rsidRDefault="00506E0B" w:rsidP="00506E0B">
            <w:pPr>
              <w:jc w:val="center"/>
            </w:pPr>
          </w:p>
          <w:p w:rsidR="00506E0B" w:rsidRDefault="00506E0B" w:rsidP="00506E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3812" w:type="dxa"/>
            <w:vAlign w:val="center"/>
          </w:tcPr>
          <w:p w:rsidR="00506E0B" w:rsidRDefault="00506E0B" w:rsidP="00506E0B">
            <w:pPr>
              <w:jc w:val="center"/>
            </w:pPr>
          </w:p>
        </w:tc>
      </w:tr>
      <w:tr w:rsidR="00506E0B" w:rsidTr="00506E0B">
        <w:tc>
          <w:tcPr>
            <w:tcW w:w="1242" w:type="dxa"/>
            <w:vAlign w:val="center"/>
          </w:tcPr>
          <w:p w:rsidR="00506E0B" w:rsidRDefault="00506E0B" w:rsidP="00506E0B">
            <w:pPr>
              <w:jc w:val="center"/>
            </w:pPr>
          </w:p>
          <w:p w:rsidR="00506E0B" w:rsidRDefault="00506E0B" w:rsidP="00506E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3812" w:type="dxa"/>
            <w:vAlign w:val="center"/>
          </w:tcPr>
          <w:p w:rsidR="00506E0B" w:rsidRDefault="00506E0B" w:rsidP="00506E0B">
            <w:pPr>
              <w:jc w:val="center"/>
            </w:pPr>
          </w:p>
        </w:tc>
      </w:tr>
      <w:tr w:rsidR="00506E0B" w:rsidTr="00506E0B">
        <w:tc>
          <w:tcPr>
            <w:tcW w:w="1242" w:type="dxa"/>
            <w:vAlign w:val="center"/>
          </w:tcPr>
          <w:p w:rsidR="00506E0B" w:rsidRDefault="00506E0B" w:rsidP="00506E0B">
            <w:pPr>
              <w:jc w:val="center"/>
            </w:pPr>
          </w:p>
          <w:p w:rsidR="00506E0B" w:rsidRDefault="00506E0B" w:rsidP="00506E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3812" w:type="dxa"/>
            <w:vAlign w:val="center"/>
          </w:tcPr>
          <w:p w:rsidR="00506E0B" w:rsidRDefault="00506E0B" w:rsidP="00506E0B">
            <w:pPr>
              <w:jc w:val="center"/>
            </w:pPr>
          </w:p>
        </w:tc>
      </w:tr>
      <w:tr w:rsidR="00506E0B" w:rsidTr="00506E0B">
        <w:tc>
          <w:tcPr>
            <w:tcW w:w="1242" w:type="dxa"/>
            <w:vAlign w:val="center"/>
          </w:tcPr>
          <w:p w:rsidR="00506E0B" w:rsidRDefault="00506E0B" w:rsidP="00506E0B">
            <w:pPr>
              <w:jc w:val="center"/>
            </w:pPr>
          </w:p>
          <w:p w:rsidR="00506E0B" w:rsidRDefault="00506E0B" w:rsidP="00506E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3812" w:type="dxa"/>
            <w:vAlign w:val="center"/>
          </w:tcPr>
          <w:p w:rsidR="00506E0B" w:rsidRDefault="00506E0B" w:rsidP="00506E0B">
            <w:pPr>
              <w:jc w:val="center"/>
            </w:pPr>
          </w:p>
        </w:tc>
      </w:tr>
      <w:tr w:rsidR="00506E0B" w:rsidTr="00506E0B">
        <w:tc>
          <w:tcPr>
            <w:tcW w:w="1242" w:type="dxa"/>
            <w:vAlign w:val="center"/>
          </w:tcPr>
          <w:p w:rsidR="00506E0B" w:rsidRDefault="00506E0B" w:rsidP="00506E0B">
            <w:pPr>
              <w:jc w:val="center"/>
            </w:pPr>
          </w:p>
          <w:p w:rsidR="00506E0B" w:rsidRDefault="00506E0B" w:rsidP="00506E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3812" w:type="dxa"/>
            <w:vAlign w:val="center"/>
          </w:tcPr>
          <w:p w:rsidR="00506E0B" w:rsidRDefault="00506E0B" w:rsidP="00506E0B">
            <w:pPr>
              <w:jc w:val="center"/>
            </w:pPr>
          </w:p>
        </w:tc>
      </w:tr>
      <w:tr w:rsidR="00506E0B" w:rsidTr="00506E0B">
        <w:tc>
          <w:tcPr>
            <w:tcW w:w="1242" w:type="dxa"/>
            <w:vAlign w:val="center"/>
          </w:tcPr>
          <w:p w:rsidR="00506E0B" w:rsidRDefault="00506E0B" w:rsidP="00506E0B">
            <w:pPr>
              <w:jc w:val="center"/>
            </w:pPr>
          </w:p>
          <w:p w:rsidR="00506E0B" w:rsidRDefault="00506E0B" w:rsidP="00506E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3812" w:type="dxa"/>
            <w:vAlign w:val="center"/>
          </w:tcPr>
          <w:p w:rsidR="00506E0B" w:rsidRDefault="00506E0B" w:rsidP="00506E0B">
            <w:pPr>
              <w:jc w:val="center"/>
            </w:pPr>
          </w:p>
        </w:tc>
      </w:tr>
      <w:tr w:rsidR="00506E0B" w:rsidTr="00506E0B">
        <w:tc>
          <w:tcPr>
            <w:tcW w:w="1242" w:type="dxa"/>
            <w:vAlign w:val="center"/>
          </w:tcPr>
          <w:p w:rsidR="00506E0B" w:rsidRDefault="00506E0B" w:rsidP="00506E0B">
            <w:pPr>
              <w:jc w:val="center"/>
            </w:pPr>
          </w:p>
          <w:p w:rsidR="00506E0B" w:rsidRDefault="00506E0B" w:rsidP="00506E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3812" w:type="dxa"/>
            <w:vAlign w:val="center"/>
          </w:tcPr>
          <w:p w:rsidR="00506E0B" w:rsidRDefault="00506E0B" w:rsidP="00506E0B">
            <w:pPr>
              <w:jc w:val="center"/>
            </w:pPr>
          </w:p>
        </w:tc>
      </w:tr>
      <w:tr w:rsidR="00506E0B" w:rsidTr="00506E0B">
        <w:tc>
          <w:tcPr>
            <w:tcW w:w="1242" w:type="dxa"/>
            <w:vAlign w:val="center"/>
          </w:tcPr>
          <w:p w:rsidR="00506E0B" w:rsidRDefault="00506E0B" w:rsidP="00506E0B">
            <w:pPr>
              <w:jc w:val="center"/>
            </w:pPr>
          </w:p>
          <w:p w:rsidR="00506E0B" w:rsidRDefault="00506E0B" w:rsidP="00506E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3812" w:type="dxa"/>
            <w:vAlign w:val="center"/>
          </w:tcPr>
          <w:p w:rsidR="00506E0B" w:rsidRDefault="00506E0B" w:rsidP="00506E0B">
            <w:pPr>
              <w:jc w:val="center"/>
            </w:pPr>
          </w:p>
        </w:tc>
      </w:tr>
      <w:tr w:rsidR="00506E0B" w:rsidTr="00506E0B">
        <w:tc>
          <w:tcPr>
            <w:tcW w:w="1242" w:type="dxa"/>
            <w:vAlign w:val="center"/>
          </w:tcPr>
          <w:p w:rsidR="00506E0B" w:rsidRDefault="00506E0B" w:rsidP="00506E0B">
            <w:pPr>
              <w:jc w:val="center"/>
            </w:pPr>
          </w:p>
          <w:p w:rsidR="00506E0B" w:rsidRDefault="00506E0B" w:rsidP="00506E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3812" w:type="dxa"/>
            <w:vAlign w:val="center"/>
          </w:tcPr>
          <w:p w:rsidR="00506E0B" w:rsidRDefault="00506E0B" w:rsidP="00506E0B">
            <w:pPr>
              <w:jc w:val="center"/>
            </w:pPr>
          </w:p>
        </w:tc>
      </w:tr>
      <w:tr w:rsidR="00506E0B" w:rsidTr="00506E0B">
        <w:tc>
          <w:tcPr>
            <w:tcW w:w="1242" w:type="dxa"/>
            <w:vAlign w:val="center"/>
          </w:tcPr>
          <w:p w:rsidR="00506E0B" w:rsidRDefault="00506E0B" w:rsidP="00506E0B">
            <w:pPr>
              <w:jc w:val="center"/>
            </w:pPr>
          </w:p>
          <w:p w:rsidR="00506E0B" w:rsidRDefault="00506E0B" w:rsidP="00506E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3812" w:type="dxa"/>
            <w:vAlign w:val="center"/>
          </w:tcPr>
          <w:p w:rsidR="00506E0B" w:rsidRDefault="00506E0B" w:rsidP="00506E0B">
            <w:pPr>
              <w:jc w:val="center"/>
            </w:pPr>
          </w:p>
        </w:tc>
      </w:tr>
      <w:tr w:rsidR="00506E0B" w:rsidTr="00506E0B">
        <w:tc>
          <w:tcPr>
            <w:tcW w:w="1242" w:type="dxa"/>
            <w:vAlign w:val="center"/>
          </w:tcPr>
          <w:p w:rsidR="00506E0B" w:rsidRDefault="00506E0B" w:rsidP="00506E0B">
            <w:pPr>
              <w:jc w:val="center"/>
            </w:pPr>
          </w:p>
          <w:p w:rsidR="00506E0B" w:rsidRDefault="00506E0B" w:rsidP="00506E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3812" w:type="dxa"/>
            <w:vAlign w:val="center"/>
          </w:tcPr>
          <w:p w:rsidR="00506E0B" w:rsidRDefault="00506E0B" w:rsidP="00506E0B">
            <w:pPr>
              <w:jc w:val="center"/>
            </w:pPr>
          </w:p>
        </w:tc>
      </w:tr>
      <w:tr w:rsidR="00506E0B" w:rsidTr="00506E0B">
        <w:tc>
          <w:tcPr>
            <w:tcW w:w="1242" w:type="dxa"/>
            <w:vAlign w:val="center"/>
          </w:tcPr>
          <w:p w:rsidR="00506E0B" w:rsidRDefault="00506E0B" w:rsidP="00506E0B">
            <w:pPr>
              <w:jc w:val="center"/>
            </w:pPr>
          </w:p>
          <w:p w:rsidR="00506E0B" w:rsidRDefault="00506E0B" w:rsidP="00506E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3812" w:type="dxa"/>
            <w:vAlign w:val="center"/>
          </w:tcPr>
          <w:p w:rsidR="00506E0B" w:rsidRDefault="00506E0B" w:rsidP="00506E0B">
            <w:pPr>
              <w:jc w:val="center"/>
            </w:pPr>
          </w:p>
        </w:tc>
      </w:tr>
      <w:tr w:rsidR="00506E0B" w:rsidTr="00506E0B">
        <w:tc>
          <w:tcPr>
            <w:tcW w:w="1242" w:type="dxa"/>
            <w:vAlign w:val="center"/>
          </w:tcPr>
          <w:p w:rsidR="00506E0B" w:rsidRDefault="00506E0B" w:rsidP="00506E0B">
            <w:pPr>
              <w:jc w:val="center"/>
            </w:pPr>
          </w:p>
          <w:p w:rsidR="00506E0B" w:rsidRDefault="00506E0B" w:rsidP="00506E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3812" w:type="dxa"/>
            <w:vAlign w:val="center"/>
          </w:tcPr>
          <w:p w:rsidR="00506E0B" w:rsidRDefault="00506E0B" w:rsidP="00506E0B">
            <w:pPr>
              <w:jc w:val="center"/>
            </w:pPr>
          </w:p>
        </w:tc>
      </w:tr>
      <w:tr w:rsidR="00506E0B" w:rsidTr="00506E0B">
        <w:tc>
          <w:tcPr>
            <w:tcW w:w="1242" w:type="dxa"/>
            <w:vAlign w:val="center"/>
          </w:tcPr>
          <w:p w:rsidR="00506E0B" w:rsidRDefault="00506E0B" w:rsidP="00506E0B">
            <w:pPr>
              <w:jc w:val="center"/>
            </w:pPr>
          </w:p>
          <w:p w:rsidR="00506E0B" w:rsidRDefault="00506E0B" w:rsidP="00506E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506E0B" w:rsidRDefault="00506E0B" w:rsidP="00506E0B">
            <w:pPr>
              <w:jc w:val="center"/>
            </w:pPr>
          </w:p>
        </w:tc>
        <w:tc>
          <w:tcPr>
            <w:tcW w:w="3812" w:type="dxa"/>
            <w:vAlign w:val="center"/>
          </w:tcPr>
          <w:p w:rsidR="00506E0B" w:rsidRDefault="00506E0B" w:rsidP="00506E0B">
            <w:pPr>
              <w:jc w:val="center"/>
            </w:pPr>
          </w:p>
        </w:tc>
      </w:tr>
    </w:tbl>
    <w:p w:rsidR="00585BC3" w:rsidRDefault="00DC2082">
      <w:r>
        <w:br w:type="page"/>
      </w:r>
    </w:p>
    <w:p w:rsidR="00585BC3" w:rsidRDefault="00DC2082">
      <w:pPr>
        <w:jc w:val="right"/>
      </w:pPr>
      <w:r>
        <w:rPr>
          <w:b/>
          <w:sz w:val="28"/>
        </w:rPr>
        <w:t>ПРИЛОЖЕНИЕ 4</w:t>
      </w:r>
    </w:p>
    <w:p w:rsidR="00585BC3" w:rsidRDefault="00DC2082">
      <w:pPr>
        <w:jc w:val="right"/>
      </w:pPr>
      <w:r>
        <w:rPr>
          <w:sz w:val="28"/>
        </w:rPr>
        <w:t>(при прохождении практики</w:t>
      </w:r>
    </w:p>
    <w:p w:rsidR="00585BC3" w:rsidRDefault="00DC2082">
      <w:pPr>
        <w:jc w:val="right"/>
      </w:pPr>
      <w:r>
        <w:rPr>
          <w:sz w:val="28"/>
        </w:rPr>
        <w:t>в профильной организации)</w:t>
      </w:r>
    </w:p>
    <w:p w:rsidR="00585BC3" w:rsidRDefault="00DC2082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585BC3" w:rsidRDefault="00585BC3"/>
    <w:p w:rsidR="00585BC3" w:rsidRDefault="00585BC3"/>
    <w:p w:rsidR="00B32D18" w:rsidRDefault="00B32D18" w:rsidP="00B32D18">
      <w:pPr>
        <w:jc w:val="center"/>
      </w:pPr>
      <w:r>
        <w:rPr>
          <w:b/>
          <w:sz w:val="28"/>
        </w:rPr>
        <w:t>ОТЗЫВ</w:t>
      </w:r>
    </w:p>
    <w:p w:rsidR="00B32D18" w:rsidRDefault="00B32D18" w:rsidP="00B32D18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 / руководителя по практической подготовке от университета</w:t>
      </w:r>
    </w:p>
    <w:p w:rsidR="00B32D18" w:rsidRDefault="00B32D18" w:rsidP="00B32D18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B32D18" w:rsidRDefault="00B32D18" w:rsidP="00B32D18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B32D18" w:rsidRDefault="00B32D18" w:rsidP="00B32D18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B32D18" w:rsidRDefault="00B32D18" w:rsidP="00B32D18">
      <w:pPr>
        <w:jc w:val="center"/>
      </w:pPr>
      <w:r>
        <w:t>(юридическое наименование организации)</w:t>
      </w:r>
    </w:p>
    <w:p w:rsidR="00B32D18" w:rsidRDefault="00B32D18" w:rsidP="00B32D18"/>
    <w:p w:rsidR="00585BC3" w:rsidRDefault="00DC2082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B32D18" w:rsidRDefault="00B32D18" w:rsidP="00B32D18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B32D18" w:rsidRDefault="00B32D18" w:rsidP="00B32D18"/>
    <w:p w:rsidR="00B32D18" w:rsidRDefault="00B32D18" w:rsidP="00B32D18">
      <w:pPr>
        <w:jc w:val="center"/>
      </w:pPr>
      <w:r>
        <w:rPr>
          <w:sz w:val="28"/>
        </w:rPr>
        <w:t>Содержание отзыва:</w:t>
      </w:r>
    </w:p>
    <w:p w:rsidR="00B32D18" w:rsidRDefault="00B32D18" w:rsidP="00B32D18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B32D18" w:rsidRDefault="00B32D18" w:rsidP="00B32D18">
      <w:pPr>
        <w:jc w:val="both"/>
      </w:pPr>
      <w:r>
        <w:rPr>
          <w:sz w:val="28"/>
        </w:rPr>
        <w:t>– проявление обучающимся самостоятельности и творческого подхода к работе;</w:t>
      </w:r>
    </w:p>
    <w:p w:rsidR="00B32D18" w:rsidRDefault="00B32D18" w:rsidP="00B32D18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B32D18" w:rsidRDefault="00B32D18" w:rsidP="00B32D18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B32D18" w:rsidRDefault="00B32D18" w:rsidP="00B32D18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B32D18" w:rsidRDefault="00B32D18" w:rsidP="00B32D18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B32D18" w:rsidRDefault="00B32D18" w:rsidP="00B32D18">
      <w:pPr>
        <w:jc w:val="both"/>
      </w:pPr>
      <w:r>
        <w:rPr>
          <w:sz w:val="28"/>
        </w:rPr>
        <w:t>– замечания и пожелания институту ФГБОУ ВО БГУ.</w:t>
      </w:r>
    </w:p>
    <w:p w:rsidR="00B32D18" w:rsidRDefault="00B32D18" w:rsidP="00B32D18"/>
    <w:p w:rsidR="00B32D18" w:rsidRDefault="00B32D18" w:rsidP="00B32D18"/>
    <w:p w:rsidR="00B32D18" w:rsidRDefault="00B32D18" w:rsidP="00B32D18">
      <w:pPr>
        <w:suppressAutoHyphens/>
      </w:pPr>
      <w:r>
        <w:rPr>
          <w:sz w:val="28"/>
        </w:rPr>
        <w:t>Руководитель по практической подготовке от профильной организации / Руководитель по практической подготовке от университета</w:t>
      </w:r>
    </w:p>
    <w:p w:rsidR="00B32D18" w:rsidRDefault="00B32D18" w:rsidP="00B32D18">
      <w:r>
        <w:rPr>
          <w:sz w:val="28"/>
        </w:rPr>
        <w:t>____________________________________________________________________</w:t>
      </w:r>
    </w:p>
    <w:p w:rsidR="00B32D18" w:rsidRDefault="00B32D18" w:rsidP="00B32D18">
      <w:pPr>
        <w:jc w:val="center"/>
      </w:pPr>
      <w:r>
        <w:t>(Фамилия И.О., должность, подпись, печать)</w:t>
      </w:r>
    </w:p>
    <w:p w:rsidR="00B32D18" w:rsidRDefault="00B32D18" w:rsidP="00B32D18">
      <w:r>
        <w:rPr>
          <w:sz w:val="28"/>
        </w:rPr>
        <w:t>М.П.</w:t>
      </w:r>
    </w:p>
    <w:p w:rsidR="00B32D18" w:rsidRDefault="00B32D18" w:rsidP="00B32D18"/>
    <w:p w:rsidR="00B32D18" w:rsidRDefault="00B32D18" w:rsidP="00B32D18">
      <w:r>
        <w:rPr>
          <w:sz w:val="28"/>
        </w:rPr>
        <w:t>Адрес организации:</w:t>
      </w:r>
    </w:p>
    <w:p w:rsidR="00B32D18" w:rsidRDefault="00B32D18" w:rsidP="00B32D18">
      <w:r>
        <w:rPr>
          <w:sz w:val="28"/>
        </w:rPr>
        <w:t>____________________________________________________________________</w:t>
      </w:r>
    </w:p>
    <w:p w:rsidR="00B32D18" w:rsidRDefault="00B32D18" w:rsidP="00B32D18">
      <w:r>
        <w:rPr>
          <w:sz w:val="28"/>
        </w:rPr>
        <w:t>Контактная информация (тел., e-mail):</w:t>
      </w:r>
    </w:p>
    <w:p w:rsidR="00B32D18" w:rsidRDefault="00B32D18" w:rsidP="00B32D18">
      <w:r>
        <w:rPr>
          <w:sz w:val="28"/>
        </w:rPr>
        <w:t>____________________________________________________________________</w:t>
      </w:r>
    </w:p>
    <w:p w:rsidR="00B32D18" w:rsidRDefault="00B32D18" w:rsidP="00B32D18"/>
    <w:p w:rsidR="00585BC3" w:rsidRDefault="00585BC3"/>
    <w:p w:rsidR="00585BC3" w:rsidRDefault="00DC2082">
      <w:r>
        <w:br w:type="page"/>
      </w:r>
    </w:p>
    <w:p w:rsidR="00585BC3" w:rsidRDefault="00DC2082">
      <w:pPr>
        <w:jc w:val="right"/>
      </w:pPr>
      <w:r>
        <w:rPr>
          <w:b/>
          <w:sz w:val="28"/>
        </w:rPr>
        <w:t>ПРИЛОЖЕНИЕ 5</w:t>
      </w:r>
    </w:p>
    <w:p w:rsidR="00585BC3" w:rsidRDefault="00DC2082">
      <w:pPr>
        <w:jc w:val="right"/>
      </w:pPr>
      <w:r>
        <w:rPr>
          <w:sz w:val="28"/>
        </w:rPr>
        <w:t>(обязательное)</w:t>
      </w:r>
    </w:p>
    <w:p w:rsidR="00B32D18" w:rsidRDefault="00B32D18" w:rsidP="00B32D18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B32D18" w:rsidRDefault="00B32D18" w:rsidP="00B32D18"/>
    <w:p w:rsidR="00B32D18" w:rsidRDefault="00B32D18" w:rsidP="00B32D18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B32D18" w:rsidRDefault="00B32D18" w:rsidP="00B32D18"/>
    <w:p w:rsidR="00B32D18" w:rsidRDefault="00B32D18" w:rsidP="00B32D18">
      <w:r>
        <w:rPr>
          <w:sz w:val="28"/>
        </w:rPr>
        <w:t>обучающегося магистратуры группы ______________ ______________________</w:t>
      </w:r>
    </w:p>
    <w:p w:rsidR="00B32D18" w:rsidRDefault="00B32D18" w:rsidP="00B32D18">
      <w:pPr>
        <w:ind w:firstLine="7513"/>
      </w:pPr>
      <w:r>
        <w:t>Фамилия И.О.</w:t>
      </w:r>
    </w:p>
    <w:p w:rsidR="00585BC3" w:rsidRDefault="00585BC3"/>
    <w:tbl>
      <w:tblPr>
        <w:tblStyle w:val="af"/>
        <w:tblW w:w="9747" w:type="dxa"/>
        <w:tblLayout w:type="fixed"/>
        <w:tblLook w:val="0000" w:firstRow="0" w:lastRow="0" w:firstColumn="0" w:lastColumn="0" w:noHBand="0" w:noVBand="0"/>
      </w:tblPr>
      <w:tblGrid>
        <w:gridCol w:w="527"/>
        <w:gridCol w:w="6244"/>
        <w:gridCol w:w="1559"/>
        <w:gridCol w:w="1417"/>
      </w:tblGrid>
      <w:tr w:rsidR="00585BC3" w:rsidTr="00B32D18">
        <w:tc>
          <w:tcPr>
            <w:tcW w:w="527" w:type="dxa"/>
            <w:vAlign w:val="center"/>
          </w:tcPr>
          <w:p w:rsidR="00585BC3" w:rsidRPr="00B32D18" w:rsidRDefault="00DC2082" w:rsidP="00B32D18">
            <w:pPr>
              <w:suppressAutoHyphens/>
              <w:jc w:val="center"/>
            </w:pPr>
            <w:r w:rsidRPr="00B32D18">
              <w:rPr>
                <w:rFonts w:ascii="Times New Roman CYR" w:hAnsi="Times New Roman CYR" w:cs="Times New Roman CYR"/>
              </w:rPr>
              <w:t>№</w:t>
            </w:r>
            <w:r w:rsidR="00B32D18" w:rsidRPr="00B32D18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244" w:type="dxa"/>
            <w:vAlign w:val="center"/>
          </w:tcPr>
          <w:p w:rsidR="00585BC3" w:rsidRPr="00B32D18" w:rsidRDefault="00DC2082" w:rsidP="00B32D18">
            <w:pPr>
              <w:suppressAutoHyphens/>
              <w:jc w:val="center"/>
            </w:pPr>
            <w:r w:rsidRPr="00B32D18"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585BC3" w:rsidRPr="00B32D18" w:rsidRDefault="00DC2082" w:rsidP="00B32D18">
            <w:pPr>
              <w:suppressAutoHyphens/>
              <w:jc w:val="center"/>
            </w:pPr>
            <w:r w:rsidRPr="00B32D18"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559" w:type="dxa"/>
            <w:vAlign w:val="center"/>
          </w:tcPr>
          <w:p w:rsidR="00585BC3" w:rsidRPr="00B32D18" w:rsidRDefault="00DC2082" w:rsidP="00B32D18">
            <w:pPr>
              <w:suppressAutoHyphens/>
              <w:jc w:val="center"/>
            </w:pPr>
            <w:r w:rsidRPr="00B32D18">
              <w:rPr>
                <w:rFonts w:ascii="Times New Roman CYR" w:hAnsi="Times New Roman CYR" w:cs="Times New Roman CYR"/>
              </w:rPr>
              <w:t>Оценка</w:t>
            </w:r>
          </w:p>
          <w:p w:rsidR="00585BC3" w:rsidRPr="00B32D18" w:rsidRDefault="00DC2082" w:rsidP="00B32D18">
            <w:pPr>
              <w:suppressAutoHyphens/>
              <w:jc w:val="center"/>
            </w:pPr>
            <w:r w:rsidRPr="00B32D18"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7" w:type="dxa"/>
            <w:vAlign w:val="center"/>
          </w:tcPr>
          <w:p w:rsidR="00585BC3" w:rsidRPr="00B32D18" w:rsidRDefault="00DC2082" w:rsidP="00B32D18">
            <w:pPr>
              <w:suppressAutoHyphens/>
              <w:jc w:val="center"/>
            </w:pPr>
            <w:r w:rsidRPr="00B32D18"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585BC3" w:rsidTr="00B32D18">
        <w:tc>
          <w:tcPr>
            <w:tcW w:w="527" w:type="dxa"/>
          </w:tcPr>
          <w:p w:rsidR="00585BC3" w:rsidRPr="00B32D18" w:rsidRDefault="00DC2082">
            <w:pPr>
              <w:jc w:val="center"/>
            </w:pPr>
            <w:r w:rsidRPr="00B32D18">
              <w:rPr>
                <w:rFonts w:ascii="Times New Roman CYR" w:hAnsi="Times New Roman CYR" w:cs="Times New Roman CYR"/>
              </w:rPr>
              <w:t>1</w:t>
            </w:r>
            <w:r w:rsidR="00B32D18" w:rsidRPr="00B32D1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44" w:type="dxa"/>
          </w:tcPr>
          <w:p w:rsidR="00585BC3" w:rsidRPr="00B32D18" w:rsidRDefault="00DC2082" w:rsidP="00B32D18">
            <w:r w:rsidRPr="00B32D18">
              <w:rPr>
                <w:rFonts w:ascii="Times New Roman CYR" w:hAnsi="Times New Roman CYR" w:cs="Times New Roman CYR"/>
              </w:rPr>
              <w:t xml:space="preserve">Ознакомление с целями, задачами, содержанием практики. Разработка индивидуального плана прохождения практики, графика выполнения исследования. Решение организационных вопросов. Постановка цели и задач практики. Критерий: составление индивидуального графика проведения практики. постановка цели и задач практики </w:t>
            </w:r>
          </w:p>
        </w:tc>
        <w:tc>
          <w:tcPr>
            <w:tcW w:w="1559" w:type="dxa"/>
          </w:tcPr>
          <w:p w:rsidR="00585BC3" w:rsidRPr="00B32D18" w:rsidRDefault="00DC2082">
            <w:pPr>
              <w:jc w:val="center"/>
            </w:pPr>
            <w:r w:rsidRPr="00B32D18"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7" w:type="dxa"/>
          </w:tcPr>
          <w:p w:rsidR="00585BC3" w:rsidRPr="00B32D18" w:rsidRDefault="00585BC3"/>
        </w:tc>
      </w:tr>
      <w:tr w:rsidR="00585BC3" w:rsidTr="00B32D18">
        <w:tc>
          <w:tcPr>
            <w:tcW w:w="527" w:type="dxa"/>
          </w:tcPr>
          <w:p w:rsidR="00585BC3" w:rsidRPr="00B32D18" w:rsidRDefault="00DC2082">
            <w:pPr>
              <w:jc w:val="center"/>
            </w:pPr>
            <w:r w:rsidRPr="00B32D18">
              <w:rPr>
                <w:rFonts w:ascii="Times New Roman CYR" w:hAnsi="Times New Roman CYR" w:cs="Times New Roman CYR"/>
              </w:rPr>
              <w:t>2</w:t>
            </w:r>
            <w:r w:rsidR="00B32D18" w:rsidRPr="00B32D1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44" w:type="dxa"/>
          </w:tcPr>
          <w:p w:rsidR="00585BC3" w:rsidRPr="00B32D18" w:rsidRDefault="00DC2082" w:rsidP="00B32D18">
            <w:r w:rsidRPr="00B32D18">
              <w:rPr>
                <w:rFonts w:ascii="Times New Roman CYR" w:hAnsi="Times New Roman CYR" w:cs="Times New Roman CYR"/>
              </w:rPr>
              <w:t>Постановка проблемы (описание концепции проекта). Выбор участка территории (общественного пространства) для</w:t>
            </w:r>
            <w:r w:rsidR="00377D86" w:rsidRPr="00B32D18">
              <w:rPr>
                <w:rFonts w:ascii="Times New Roman CYR" w:hAnsi="Times New Roman CYR" w:cs="Times New Roman CYR"/>
              </w:rPr>
              <w:t xml:space="preserve"> </w:t>
            </w:r>
            <w:r w:rsidRPr="00B32D18">
              <w:rPr>
                <w:rFonts w:ascii="Times New Roman CYR" w:hAnsi="Times New Roman CYR" w:cs="Times New Roman CYR"/>
              </w:rPr>
              <w:t>выявления проблем развития и благоустройства. Изучение особенностей выбранного участка территории / объекта благоустройства /общественного пространства. Сбор информационного материала. Обработка и анализ результатов анкетирования. Использование современных информационных технологий для получения и обработки необходимой информации. Критерий: полнота и качество описания необходимой информации для идеи проекта.</w:t>
            </w:r>
            <w:r w:rsidR="00B32D18">
              <w:rPr>
                <w:rFonts w:ascii="Times New Roman CYR" w:hAnsi="Times New Roman CYR" w:cs="Times New Roman CYR"/>
              </w:rPr>
              <w:t xml:space="preserve"> С</w:t>
            </w:r>
            <w:r w:rsidRPr="00B32D18">
              <w:rPr>
                <w:rFonts w:ascii="Times New Roman CYR" w:hAnsi="Times New Roman CYR" w:cs="Times New Roman CYR"/>
              </w:rPr>
              <w:t xml:space="preserve">тепень использования информационных технологий </w:t>
            </w:r>
          </w:p>
        </w:tc>
        <w:tc>
          <w:tcPr>
            <w:tcW w:w="1559" w:type="dxa"/>
          </w:tcPr>
          <w:p w:rsidR="00585BC3" w:rsidRPr="00B32D18" w:rsidRDefault="00DC2082">
            <w:pPr>
              <w:jc w:val="center"/>
            </w:pPr>
            <w:r w:rsidRPr="00B32D18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585BC3" w:rsidRPr="00B32D18" w:rsidRDefault="00585BC3"/>
        </w:tc>
      </w:tr>
      <w:tr w:rsidR="00585BC3" w:rsidTr="00B32D18">
        <w:tc>
          <w:tcPr>
            <w:tcW w:w="527" w:type="dxa"/>
          </w:tcPr>
          <w:p w:rsidR="00585BC3" w:rsidRPr="00B32D18" w:rsidRDefault="00DC2082">
            <w:pPr>
              <w:jc w:val="center"/>
            </w:pPr>
            <w:r w:rsidRPr="00B32D18">
              <w:rPr>
                <w:rFonts w:ascii="Times New Roman CYR" w:hAnsi="Times New Roman CYR" w:cs="Times New Roman CYR"/>
              </w:rPr>
              <w:t>3</w:t>
            </w:r>
            <w:r w:rsidR="00B32D18" w:rsidRPr="00B32D1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44" w:type="dxa"/>
          </w:tcPr>
          <w:p w:rsidR="00585BC3" w:rsidRPr="00B32D18" w:rsidRDefault="00DC2082" w:rsidP="00B32D18">
            <w:r w:rsidRPr="00B32D18">
              <w:rPr>
                <w:rFonts w:ascii="Times New Roman CYR" w:hAnsi="Times New Roman CYR" w:cs="Times New Roman CYR"/>
              </w:rPr>
              <w:t>Разработка прогноза развития выбранного участка территории/ объекта благоустройства/ общественного пространства. Разработка технико-экономического обоснования проекта</w:t>
            </w:r>
            <w:r w:rsidR="00377D86" w:rsidRPr="00B32D18">
              <w:rPr>
                <w:rFonts w:ascii="Times New Roman CYR" w:hAnsi="Times New Roman CYR" w:cs="Times New Roman CYR"/>
              </w:rPr>
              <w:t xml:space="preserve"> </w:t>
            </w:r>
            <w:r w:rsidRPr="00B32D18">
              <w:rPr>
                <w:rFonts w:ascii="Times New Roman CYR" w:hAnsi="Times New Roman CYR" w:cs="Times New Roman CYR"/>
              </w:rPr>
              <w:t xml:space="preserve">благоустройства территории/ проекта развития общественных пространств. Критерий: полнота и правильность расчетов в соответствии с методикой </w:t>
            </w:r>
          </w:p>
        </w:tc>
        <w:tc>
          <w:tcPr>
            <w:tcW w:w="1559" w:type="dxa"/>
          </w:tcPr>
          <w:p w:rsidR="00585BC3" w:rsidRPr="00B32D18" w:rsidRDefault="00DC2082">
            <w:pPr>
              <w:jc w:val="center"/>
            </w:pPr>
            <w:r w:rsidRPr="00B32D18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585BC3" w:rsidRPr="00B32D18" w:rsidRDefault="00585BC3"/>
        </w:tc>
      </w:tr>
      <w:tr w:rsidR="00585BC3" w:rsidTr="00B32D18">
        <w:tc>
          <w:tcPr>
            <w:tcW w:w="527" w:type="dxa"/>
          </w:tcPr>
          <w:p w:rsidR="00585BC3" w:rsidRPr="00B32D18" w:rsidRDefault="00DC2082">
            <w:pPr>
              <w:jc w:val="center"/>
            </w:pPr>
            <w:r w:rsidRPr="00B32D18">
              <w:rPr>
                <w:rFonts w:ascii="Times New Roman CYR" w:hAnsi="Times New Roman CYR" w:cs="Times New Roman CYR"/>
              </w:rPr>
              <w:t>4</w:t>
            </w:r>
            <w:r w:rsidR="00B32D18" w:rsidRPr="00B32D1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44" w:type="dxa"/>
          </w:tcPr>
          <w:p w:rsidR="00585BC3" w:rsidRPr="00B32D18" w:rsidRDefault="00DC2082" w:rsidP="00B32D18">
            <w:r w:rsidRPr="00B32D18">
              <w:rPr>
                <w:rFonts w:ascii="Times New Roman CYR" w:hAnsi="Times New Roman CYR" w:cs="Times New Roman CYR"/>
              </w:rPr>
              <w:t>Разработка вариантов решений при реализации проекта</w:t>
            </w:r>
            <w:r w:rsidR="00377D86" w:rsidRPr="00B32D18">
              <w:rPr>
                <w:rFonts w:ascii="Times New Roman CYR" w:hAnsi="Times New Roman CYR" w:cs="Times New Roman CYR"/>
              </w:rPr>
              <w:t xml:space="preserve"> </w:t>
            </w:r>
            <w:r w:rsidRPr="00B32D18">
              <w:rPr>
                <w:rFonts w:ascii="Times New Roman CYR" w:hAnsi="Times New Roman CYR" w:cs="Times New Roman CYR"/>
              </w:rPr>
              <w:t xml:space="preserve">с учетом эколого-экономической эффективности проекта. Анализ вариантов проекта. Формулирование выводов по выбору варианта проекта. Поиск и обоснование компромиссных решений при разработке и реализации проекта. Критерий: полнота и правильность расчетов в соответствии с методикой. наличие рекомендаций </w:t>
            </w:r>
          </w:p>
        </w:tc>
        <w:tc>
          <w:tcPr>
            <w:tcW w:w="1559" w:type="dxa"/>
          </w:tcPr>
          <w:p w:rsidR="00585BC3" w:rsidRPr="00B32D18" w:rsidRDefault="00DC2082">
            <w:pPr>
              <w:jc w:val="center"/>
            </w:pPr>
            <w:r w:rsidRPr="00B32D18"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417" w:type="dxa"/>
          </w:tcPr>
          <w:p w:rsidR="00585BC3" w:rsidRPr="00B32D18" w:rsidRDefault="00585BC3"/>
        </w:tc>
      </w:tr>
      <w:tr w:rsidR="00585BC3" w:rsidTr="00B32D18">
        <w:tc>
          <w:tcPr>
            <w:tcW w:w="527" w:type="dxa"/>
          </w:tcPr>
          <w:p w:rsidR="00585BC3" w:rsidRPr="00B32D18" w:rsidRDefault="00DC2082">
            <w:pPr>
              <w:jc w:val="center"/>
            </w:pPr>
            <w:r w:rsidRPr="00B32D18">
              <w:rPr>
                <w:rFonts w:ascii="Times New Roman CYR" w:hAnsi="Times New Roman CYR" w:cs="Times New Roman CYR"/>
              </w:rPr>
              <w:t>5</w:t>
            </w:r>
            <w:r w:rsidR="00B32D18" w:rsidRPr="00B32D1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44" w:type="dxa"/>
          </w:tcPr>
          <w:p w:rsidR="00585BC3" w:rsidRPr="00B32D18" w:rsidRDefault="00DC2082" w:rsidP="00B32D18">
            <w:r w:rsidRPr="00B32D18">
              <w:rPr>
                <w:rFonts w:ascii="Times New Roman CYR" w:hAnsi="Times New Roman CYR" w:cs="Times New Roman CYR"/>
              </w:rPr>
              <w:t xml:space="preserve">Оформление и защита отчета по результатам практики. Подготовка описания проекта и презентации по результатам разработки проекта. Публичная защита проекта. Критерий: соответствие оформления отчета требованиям; своевременность и качество выполнения описания проекта и презентации </w:t>
            </w:r>
          </w:p>
        </w:tc>
        <w:tc>
          <w:tcPr>
            <w:tcW w:w="1559" w:type="dxa"/>
          </w:tcPr>
          <w:p w:rsidR="00585BC3" w:rsidRPr="00B32D18" w:rsidRDefault="00DC2082">
            <w:pPr>
              <w:jc w:val="center"/>
            </w:pPr>
            <w:r w:rsidRPr="00B32D18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585BC3" w:rsidRPr="00B32D18" w:rsidRDefault="00585BC3"/>
        </w:tc>
      </w:tr>
      <w:tr w:rsidR="00585BC3" w:rsidTr="00B32D18">
        <w:tc>
          <w:tcPr>
            <w:tcW w:w="527" w:type="dxa"/>
          </w:tcPr>
          <w:p w:rsidR="00585BC3" w:rsidRPr="00B32D18" w:rsidRDefault="00585BC3">
            <w:pPr>
              <w:jc w:val="center"/>
            </w:pPr>
          </w:p>
        </w:tc>
        <w:tc>
          <w:tcPr>
            <w:tcW w:w="6244" w:type="dxa"/>
          </w:tcPr>
          <w:p w:rsidR="00585BC3" w:rsidRPr="00B32D18" w:rsidRDefault="00DC2082" w:rsidP="00B32D18">
            <w:r w:rsidRPr="00B32D18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559" w:type="dxa"/>
          </w:tcPr>
          <w:p w:rsidR="00585BC3" w:rsidRPr="00B32D18" w:rsidRDefault="00DC2082">
            <w:pPr>
              <w:jc w:val="center"/>
            </w:pPr>
            <w:r w:rsidRPr="00B32D18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</w:tcPr>
          <w:p w:rsidR="00585BC3" w:rsidRPr="00B32D18" w:rsidRDefault="00585BC3">
            <w:pPr>
              <w:jc w:val="center"/>
            </w:pPr>
          </w:p>
        </w:tc>
      </w:tr>
    </w:tbl>
    <w:p w:rsidR="00585BC3" w:rsidRDefault="00585BC3"/>
    <w:p w:rsidR="00B32D18" w:rsidRDefault="00B32D18" w:rsidP="00B32D18">
      <w:r>
        <w:rPr>
          <w:sz w:val="28"/>
        </w:rPr>
        <w:t>Общая оценка за прохождение практики _________________________________</w:t>
      </w:r>
    </w:p>
    <w:p w:rsidR="00B32D18" w:rsidRDefault="00B32D18" w:rsidP="00B32D18">
      <w:r>
        <w:rPr>
          <w:sz w:val="28"/>
        </w:rPr>
        <w:t>Комментарии и пожелания (при наличии)_________________________________</w:t>
      </w:r>
    </w:p>
    <w:p w:rsidR="00B32D18" w:rsidRDefault="00B32D18" w:rsidP="00B32D18">
      <w:r>
        <w:rPr>
          <w:sz w:val="28"/>
        </w:rPr>
        <w:t>____________________________________________________________________</w:t>
      </w:r>
    </w:p>
    <w:p w:rsidR="00B32D18" w:rsidRDefault="00B32D18" w:rsidP="00B32D18">
      <w:r>
        <w:rPr>
          <w:sz w:val="28"/>
        </w:rPr>
        <w:t>____________________________________________________________________</w:t>
      </w:r>
    </w:p>
    <w:p w:rsidR="00B32D18" w:rsidRDefault="00B32D18" w:rsidP="00B32D18"/>
    <w:p w:rsidR="00B32D18" w:rsidRDefault="00B32D18" w:rsidP="00B32D18"/>
    <w:p w:rsidR="00B32D18" w:rsidRDefault="00B32D18" w:rsidP="00B32D18">
      <w:r>
        <w:rPr>
          <w:sz w:val="28"/>
        </w:rPr>
        <w:t xml:space="preserve">Руководитель по практической подготовке </w:t>
      </w:r>
    </w:p>
    <w:p w:rsidR="00B32D18" w:rsidRDefault="00B32D18" w:rsidP="00B32D18">
      <w:r>
        <w:rPr>
          <w:sz w:val="28"/>
        </w:rPr>
        <w:t>от университета ____________ _________________________________________</w:t>
      </w:r>
    </w:p>
    <w:p w:rsidR="00B32D18" w:rsidRDefault="00B32D18" w:rsidP="00B32D18">
      <w:pPr>
        <w:ind w:firstLine="2552"/>
        <w:jc w:val="both"/>
      </w:pPr>
      <w:r>
        <w:t xml:space="preserve">подпись </w:t>
      </w:r>
      <w:r>
        <w:tab/>
      </w:r>
      <w:r>
        <w:tab/>
      </w:r>
      <w:r>
        <w:tab/>
        <w:t>ученое звание, должность, Фамилия И.О.</w:t>
      </w:r>
    </w:p>
    <w:p w:rsidR="00585BC3" w:rsidRDefault="00585BC3"/>
    <w:p w:rsidR="00585BC3" w:rsidRDefault="00DC2082">
      <w:r>
        <w:br w:type="page"/>
      </w:r>
    </w:p>
    <w:p w:rsidR="00585BC3" w:rsidRDefault="00DC2082">
      <w:pPr>
        <w:jc w:val="right"/>
      </w:pPr>
      <w:r>
        <w:rPr>
          <w:b/>
          <w:sz w:val="28"/>
        </w:rPr>
        <w:t>ПРИЛОЖЕНИЕ 6</w:t>
      </w:r>
    </w:p>
    <w:p w:rsidR="00585BC3" w:rsidRDefault="00DC2082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585BC3" w:rsidRDefault="00585BC3"/>
    <w:p w:rsidR="00B32D18" w:rsidRDefault="00B32D18" w:rsidP="00B32D18">
      <w:r>
        <w:rPr>
          <w:sz w:val="28"/>
        </w:rPr>
        <w:t>Титульный лист.</w:t>
      </w:r>
    </w:p>
    <w:p w:rsidR="00B32D18" w:rsidRDefault="00B32D18" w:rsidP="00B32D18">
      <w:pPr>
        <w:jc w:val="both"/>
      </w:pPr>
      <w:r>
        <w:rPr>
          <w:sz w:val="28"/>
        </w:rPr>
        <w:t>Индивидуальные задания, выполняющиеся в период практики (не входит в общую нумерацию).</w:t>
      </w:r>
    </w:p>
    <w:p w:rsidR="00B32D18" w:rsidRDefault="00B32D18" w:rsidP="00B32D18">
      <w:r>
        <w:rPr>
          <w:sz w:val="28"/>
        </w:rPr>
        <w:t>Оглавление.</w:t>
      </w:r>
    </w:p>
    <w:p w:rsidR="00B32D18" w:rsidRDefault="00B32D18" w:rsidP="00B32D18">
      <w:r>
        <w:rPr>
          <w:sz w:val="28"/>
        </w:rPr>
        <w:t>Введение.</w:t>
      </w:r>
    </w:p>
    <w:p w:rsidR="00B32D18" w:rsidRDefault="00B32D18" w:rsidP="00B32D18">
      <w:r>
        <w:rPr>
          <w:sz w:val="28"/>
        </w:rPr>
        <w:t>Раздел 1.</w:t>
      </w:r>
    </w:p>
    <w:p w:rsidR="00B32D18" w:rsidRDefault="00B32D18" w:rsidP="00B32D18">
      <w:r>
        <w:rPr>
          <w:sz w:val="28"/>
        </w:rPr>
        <w:t>1.1. ………</w:t>
      </w:r>
    </w:p>
    <w:p w:rsidR="00B32D18" w:rsidRDefault="00B32D18" w:rsidP="00B32D18">
      <w:r>
        <w:rPr>
          <w:sz w:val="28"/>
        </w:rPr>
        <w:t>1.2. ………</w:t>
      </w:r>
    </w:p>
    <w:p w:rsidR="00B32D18" w:rsidRDefault="00B32D18" w:rsidP="00B32D18">
      <w:r>
        <w:rPr>
          <w:sz w:val="28"/>
        </w:rPr>
        <w:t>…………</w:t>
      </w:r>
    </w:p>
    <w:p w:rsidR="00B32D18" w:rsidRDefault="00B32D18" w:rsidP="00B32D18">
      <w:r>
        <w:rPr>
          <w:sz w:val="28"/>
        </w:rPr>
        <w:t>Раздел 2.</w:t>
      </w:r>
    </w:p>
    <w:p w:rsidR="00B32D18" w:rsidRDefault="00B32D18" w:rsidP="00B32D18">
      <w:r>
        <w:rPr>
          <w:sz w:val="28"/>
        </w:rPr>
        <w:t>2.1. ………</w:t>
      </w:r>
    </w:p>
    <w:p w:rsidR="00B32D18" w:rsidRDefault="00B32D18" w:rsidP="00B32D18">
      <w:r>
        <w:rPr>
          <w:sz w:val="28"/>
        </w:rPr>
        <w:t>2.2. ………</w:t>
      </w:r>
    </w:p>
    <w:p w:rsidR="00B32D18" w:rsidRDefault="00B32D18" w:rsidP="00B32D18">
      <w:r>
        <w:rPr>
          <w:sz w:val="28"/>
        </w:rPr>
        <w:t>……………</w:t>
      </w:r>
    </w:p>
    <w:p w:rsidR="00B32D18" w:rsidRDefault="00B32D18" w:rsidP="00B32D18">
      <w:r>
        <w:rPr>
          <w:sz w:val="28"/>
        </w:rPr>
        <w:t>Раздел ……………</w:t>
      </w:r>
    </w:p>
    <w:p w:rsidR="00B32D18" w:rsidRDefault="00B32D18" w:rsidP="00B32D18">
      <w:r>
        <w:rPr>
          <w:sz w:val="28"/>
        </w:rPr>
        <w:t>Заключение.</w:t>
      </w:r>
    </w:p>
    <w:p w:rsidR="00B32D18" w:rsidRDefault="00B32D18" w:rsidP="00B32D18">
      <w:r>
        <w:rPr>
          <w:sz w:val="28"/>
        </w:rPr>
        <w:t>Приложения к отчету.</w:t>
      </w:r>
    </w:p>
    <w:p w:rsidR="00B32D18" w:rsidRDefault="00B32D18" w:rsidP="00B32D18">
      <w:pPr>
        <w:jc w:val="both"/>
      </w:pPr>
      <w:r>
        <w:rPr>
          <w:sz w:val="28"/>
        </w:rPr>
        <w:t>Дневник прохождения практики (если предусмотрен программой практики).</w:t>
      </w:r>
    </w:p>
    <w:p w:rsidR="00B32D18" w:rsidRDefault="00B32D18" w:rsidP="00B32D18">
      <w:pPr>
        <w:jc w:val="both"/>
      </w:pPr>
      <w:r>
        <w:rPr>
          <w:sz w:val="28"/>
        </w:rPr>
        <w:t>Отзыв руководителя (руководителей) практической подготовки от университета/ профильной организации (если предусмотрен программой практики).</w:t>
      </w:r>
    </w:p>
    <w:p w:rsidR="00B32D18" w:rsidRDefault="00B32D18" w:rsidP="00B32D18">
      <w:pPr>
        <w:jc w:val="both"/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(руководителями) от университета.</w:t>
      </w:r>
    </w:p>
    <w:p w:rsidR="00DC2082" w:rsidRDefault="00DC2082" w:rsidP="00DC2082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DC2082" w:rsidRDefault="00DC2082" w:rsidP="00DC2082">
      <w:pPr>
        <w:jc w:val="center"/>
        <w:rPr>
          <w:rFonts w:eastAsia="Calibri"/>
          <w:b/>
          <w:sz w:val="28"/>
          <w:szCs w:val="28"/>
        </w:rPr>
      </w:pPr>
      <w:r w:rsidRPr="005B5F29">
        <w:rPr>
          <w:rFonts w:eastAsia="Calibri"/>
          <w:b/>
          <w:sz w:val="28"/>
          <w:szCs w:val="28"/>
        </w:rPr>
        <w:t xml:space="preserve">Задание по прохождению </w:t>
      </w:r>
      <w:r>
        <w:rPr>
          <w:rFonts w:eastAsia="Calibri"/>
          <w:b/>
          <w:sz w:val="28"/>
          <w:szCs w:val="28"/>
        </w:rPr>
        <w:t>учебной практики по получению первичных профессиональных умений и навыков (ППППУиН)</w:t>
      </w:r>
    </w:p>
    <w:p w:rsidR="00DC2082" w:rsidRPr="00AC27CF" w:rsidRDefault="00B32D18" w:rsidP="00AC27CF">
      <w:pPr>
        <w:pStyle w:val="a8"/>
        <w:suppressAutoHyphens/>
        <w:spacing w:before="120"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AC27CF">
        <w:rPr>
          <w:rFonts w:ascii="Times New Roman" w:hAnsi="Times New Roman"/>
          <w:b/>
          <w:sz w:val="24"/>
          <w:szCs w:val="24"/>
        </w:rPr>
        <w:t xml:space="preserve">1. </w:t>
      </w:r>
      <w:r w:rsidR="00DC2082" w:rsidRPr="00AC27CF">
        <w:rPr>
          <w:rFonts w:ascii="Times New Roman" w:hAnsi="Times New Roman"/>
          <w:b/>
          <w:sz w:val="24"/>
          <w:szCs w:val="24"/>
        </w:rPr>
        <w:t>Этап планирования практики</w:t>
      </w:r>
    </w:p>
    <w:p w:rsidR="00DC2082" w:rsidRPr="00AC27CF" w:rsidRDefault="00DC2082" w:rsidP="00AC27CF">
      <w:pPr>
        <w:ind w:firstLine="709"/>
        <w:jc w:val="both"/>
        <w:rPr>
          <w:sz w:val="24"/>
          <w:szCs w:val="24"/>
        </w:rPr>
      </w:pPr>
      <w:r w:rsidRPr="00AC27CF">
        <w:rPr>
          <w:sz w:val="24"/>
          <w:szCs w:val="24"/>
        </w:rPr>
        <w:t>Ознакомление с целями, задачами, содержанием практики. Разработка индивидуального плана прохождения практики, графика выполнения исследования. Решение организационных вопросов. Постановка цели и задач практики.</w:t>
      </w:r>
    </w:p>
    <w:p w:rsidR="00DC2082" w:rsidRPr="00AC27CF" w:rsidRDefault="00AC27CF" w:rsidP="00AC27CF">
      <w:pPr>
        <w:pStyle w:val="a8"/>
        <w:spacing w:before="120"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C2082" w:rsidRPr="00AC27CF">
        <w:rPr>
          <w:rFonts w:ascii="Times New Roman" w:hAnsi="Times New Roman"/>
          <w:b/>
          <w:sz w:val="24"/>
          <w:szCs w:val="24"/>
        </w:rPr>
        <w:t>Основной этап.</w:t>
      </w:r>
    </w:p>
    <w:p w:rsidR="00DC2082" w:rsidRPr="00AC27CF" w:rsidRDefault="00DC2082" w:rsidP="00AC27CF">
      <w:pPr>
        <w:ind w:firstLine="709"/>
        <w:jc w:val="both"/>
        <w:rPr>
          <w:sz w:val="24"/>
          <w:szCs w:val="24"/>
        </w:rPr>
      </w:pPr>
      <w:r w:rsidRPr="00AC27CF">
        <w:rPr>
          <w:sz w:val="24"/>
          <w:szCs w:val="24"/>
        </w:rPr>
        <w:t xml:space="preserve">Раздел </w:t>
      </w:r>
      <w:r w:rsidRPr="00AC27CF">
        <w:rPr>
          <w:sz w:val="24"/>
          <w:szCs w:val="24"/>
          <w:lang w:val="en-US"/>
        </w:rPr>
        <w:t>I</w:t>
      </w:r>
      <w:r w:rsidRPr="00AC27CF">
        <w:rPr>
          <w:sz w:val="24"/>
          <w:szCs w:val="24"/>
        </w:rPr>
        <w:t>. Обоснование актуальности проекта и сбор исходной информации</w:t>
      </w:r>
      <w:r w:rsidR="00AC27CF">
        <w:rPr>
          <w:sz w:val="24"/>
          <w:szCs w:val="24"/>
        </w:rPr>
        <w:t>.</w:t>
      </w:r>
    </w:p>
    <w:p w:rsidR="00DC2082" w:rsidRPr="00AC27CF" w:rsidRDefault="00DC2082" w:rsidP="00AC27CF">
      <w:pPr>
        <w:ind w:firstLine="709"/>
        <w:jc w:val="both"/>
        <w:rPr>
          <w:sz w:val="24"/>
          <w:szCs w:val="24"/>
        </w:rPr>
      </w:pPr>
      <w:r w:rsidRPr="00AC27CF">
        <w:rPr>
          <w:sz w:val="24"/>
          <w:szCs w:val="24"/>
        </w:rPr>
        <w:t xml:space="preserve">Обсуждение и формулирование идеи проекта (проектной работы) на основе использования современных информационных технологий для получения и обработки необходимой информации из различных источников. </w:t>
      </w:r>
    </w:p>
    <w:p w:rsidR="00DC2082" w:rsidRPr="00AC27CF" w:rsidRDefault="00DC2082" w:rsidP="00AC27CF">
      <w:pPr>
        <w:ind w:firstLine="709"/>
        <w:jc w:val="both"/>
        <w:rPr>
          <w:sz w:val="24"/>
          <w:szCs w:val="24"/>
        </w:rPr>
      </w:pPr>
      <w:r w:rsidRPr="00AC27CF">
        <w:rPr>
          <w:sz w:val="24"/>
          <w:szCs w:val="24"/>
        </w:rPr>
        <w:t>Выбор участка территории (общественного пространства) для</w:t>
      </w:r>
      <w:r w:rsidR="00377D86" w:rsidRPr="00AC27CF">
        <w:rPr>
          <w:sz w:val="24"/>
          <w:szCs w:val="24"/>
        </w:rPr>
        <w:t xml:space="preserve"> </w:t>
      </w:r>
      <w:r w:rsidRPr="00AC27CF">
        <w:rPr>
          <w:sz w:val="24"/>
          <w:szCs w:val="24"/>
        </w:rPr>
        <w:t>изучения ситуации и выявления проблем развития и благоустройства. Изучение особенностей выбранного участка территории / объекта благоустройства /общественного пространства. Разработка плана анализируемой территории / объекта благоустройства /общественного пространства. Сбор информационного материала (анкетирование населения; анализ комплексной программы развития) для разработки концепции проекта благоустройства. Обработка и анализ результатов анкетирования. Использование современных информационных технологий для получения и обработки необходимой информации.</w:t>
      </w:r>
    </w:p>
    <w:p w:rsidR="00DC2082" w:rsidRPr="00AC27CF" w:rsidRDefault="00DC2082" w:rsidP="00AC27CF">
      <w:pPr>
        <w:ind w:firstLine="709"/>
        <w:jc w:val="both"/>
        <w:rPr>
          <w:sz w:val="24"/>
          <w:szCs w:val="24"/>
        </w:rPr>
      </w:pPr>
      <w:r w:rsidRPr="00AC27CF">
        <w:rPr>
          <w:sz w:val="24"/>
          <w:szCs w:val="24"/>
        </w:rPr>
        <w:t>Ознакомление с тематикой проектных работ в выбранной</w:t>
      </w:r>
      <w:r w:rsidR="00377D86" w:rsidRPr="00AC27CF">
        <w:rPr>
          <w:sz w:val="24"/>
          <w:szCs w:val="24"/>
        </w:rPr>
        <w:t xml:space="preserve"> </w:t>
      </w:r>
      <w:r w:rsidRPr="00AC27CF">
        <w:rPr>
          <w:sz w:val="24"/>
          <w:szCs w:val="24"/>
        </w:rPr>
        <w:t>области.</w:t>
      </w:r>
    </w:p>
    <w:p w:rsidR="00DC2082" w:rsidRPr="00AC27CF" w:rsidRDefault="00DC2082" w:rsidP="00AC27CF">
      <w:pPr>
        <w:ind w:firstLine="709"/>
        <w:jc w:val="both"/>
        <w:rPr>
          <w:sz w:val="24"/>
          <w:szCs w:val="24"/>
        </w:rPr>
      </w:pPr>
      <w:r w:rsidRPr="00AC27CF">
        <w:rPr>
          <w:sz w:val="24"/>
          <w:szCs w:val="24"/>
        </w:rPr>
        <w:t xml:space="preserve">Критическое осмысление информации, полученной из различных источников, отбор и описание необходимой информации для разработки концепции проекта. </w:t>
      </w:r>
    </w:p>
    <w:p w:rsidR="00DC2082" w:rsidRPr="00AC27CF" w:rsidRDefault="00DC2082" w:rsidP="00AC27CF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7CF">
        <w:rPr>
          <w:rFonts w:ascii="Times New Roman" w:hAnsi="Times New Roman"/>
          <w:sz w:val="24"/>
          <w:szCs w:val="24"/>
        </w:rPr>
        <w:t xml:space="preserve">Раздел </w:t>
      </w:r>
      <w:r w:rsidRPr="00AC27CF">
        <w:rPr>
          <w:rFonts w:ascii="Times New Roman" w:hAnsi="Times New Roman"/>
          <w:sz w:val="24"/>
          <w:szCs w:val="24"/>
          <w:lang w:val="en-US"/>
        </w:rPr>
        <w:t>II</w:t>
      </w:r>
      <w:r w:rsidRPr="00AC27CF">
        <w:rPr>
          <w:rFonts w:ascii="Times New Roman" w:hAnsi="Times New Roman"/>
          <w:sz w:val="24"/>
          <w:szCs w:val="24"/>
        </w:rPr>
        <w:t>.</w:t>
      </w:r>
      <w:r w:rsidRPr="00AC27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27CF">
        <w:rPr>
          <w:rFonts w:ascii="Times New Roman" w:hAnsi="Times New Roman"/>
          <w:sz w:val="24"/>
          <w:szCs w:val="24"/>
        </w:rPr>
        <w:t>Разработка технико-экономического обоснования проекта использования земельных ресурсов и территориального планирования</w:t>
      </w:r>
      <w:r w:rsidR="00AC27CF">
        <w:rPr>
          <w:rFonts w:ascii="Times New Roman" w:hAnsi="Times New Roman"/>
          <w:sz w:val="24"/>
          <w:szCs w:val="24"/>
        </w:rPr>
        <w:t>.</w:t>
      </w:r>
    </w:p>
    <w:p w:rsidR="00DC2082" w:rsidRPr="00AC27CF" w:rsidRDefault="00DC2082" w:rsidP="00AC27CF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7CF">
        <w:rPr>
          <w:rFonts w:ascii="Times New Roman" w:hAnsi="Times New Roman"/>
          <w:sz w:val="24"/>
          <w:szCs w:val="24"/>
        </w:rPr>
        <w:t>Разработка прогноза развития выбранного участка территории</w:t>
      </w:r>
      <w:r w:rsidR="00AC27CF">
        <w:rPr>
          <w:rFonts w:ascii="Times New Roman" w:hAnsi="Times New Roman"/>
          <w:sz w:val="24"/>
          <w:szCs w:val="24"/>
        </w:rPr>
        <w:t xml:space="preserve"> </w:t>
      </w:r>
      <w:r w:rsidRPr="00AC27CF">
        <w:rPr>
          <w:rFonts w:ascii="Times New Roman" w:hAnsi="Times New Roman"/>
          <w:sz w:val="24"/>
          <w:szCs w:val="24"/>
        </w:rPr>
        <w:t>/ объекта благоустройства</w:t>
      </w:r>
      <w:r w:rsidR="00AC27CF">
        <w:rPr>
          <w:rFonts w:ascii="Times New Roman" w:hAnsi="Times New Roman"/>
          <w:sz w:val="24"/>
          <w:szCs w:val="24"/>
        </w:rPr>
        <w:t xml:space="preserve"> </w:t>
      </w:r>
      <w:r w:rsidRPr="00AC27CF">
        <w:rPr>
          <w:rFonts w:ascii="Times New Roman" w:hAnsi="Times New Roman"/>
          <w:sz w:val="24"/>
          <w:szCs w:val="24"/>
        </w:rPr>
        <w:t>/ общественного пространства. Разработка технико-экономического обоснования проекта использования земельных ресурсов и территориального планирования (проекта благоустройства территории, проекта развития общественных пространств).</w:t>
      </w:r>
    </w:p>
    <w:p w:rsidR="00DC2082" w:rsidRPr="00AC27CF" w:rsidRDefault="00DC2082" w:rsidP="00AC27CF">
      <w:pPr>
        <w:pStyle w:val="a9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7CF">
        <w:rPr>
          <w:rFonts w:ascii="Times New Roman" w:hAnsi="Times New Roman"/>
          <w:sz w:val="24"/>
          <w:szCs w:val="24"/>
        </w:rPr>
        <w:t xml:space="preserve">Раздел </w:t>
      </w:r>
      <w:r w:rsidRPr="00AC27CF">
        <w:rPr>
          <w:rFonts w:ascii="Times New Roman" w:hAnsi="Times New Roman"/>
          <w:sz w:val="24"/>
          <w:szCs w:val="24"/>
          <w:lang w:val="en-US"/>
        </w:rPr>
        <w:t>III</w:t>
      </w:r>
      <w:r w:rsidRPr="00AC27CF">
        <w:rPr>
          <w:rFonts w:ascii="Times New Roman" w:hAnsi="Times New Roman"/>
          <w:sz w:val="24"/>
          <w:szCs w:val="24"/>
        </w:rPr>
        <w:t>.</w:t>
      </w:r>
      <w:r w:rsidR="00377D86" w:rsidRPr="00AC27CF">
        <w:rPr>
          <w:rFonts w:ascii="Times New Roman" w:hAnsi="Times New Roman"/>
          <w:sz w:val="24"/>
          <w:szCs w:val="24"/>
        </w:rPr>
        <w:t xml:space="preserve"> </w:t>
      </w:r>
      <w:r w:rsidRPr="00AC27CF">
        <w:rPr>
          <w:rFonts w:ascii="Times New Roman" w:hAnsi="Times New Roman"/>
          <w:sz w:val="24"/>
          <w:szCs w:val="24"/>
        </w:rPr>
        <w:t>Разработка и анализ вариантов проекта. Рекомендации по выбору компромиссных проектных решений.</w:t>
      </w:r>
    </w:p>
    <w:p w:rsidR="00DC2082" w:rsidRPr="00AC27CF" w:rsidRDefault="00DC2082" w:rsidP="00AC27CF">
      <w:pPr>
        <w:ind w:firstLine="709"/>
        <w:jc w:val="both"/>
        <w:rPr>
          <w:sz w:val="24"/>
          <w:szCs w:val="24"/>
        </w:rPr>
      </w:pPr>
      <w:r w:rsidRPr="00AC27CF">
        <w:rPr>
          <w:sz w:val="24"/>
          <w:szCs w:val="24"/>
        </w:rPr>
        <w:t>Разработка вариантов решений при реализации проекта</w:t>
      </w:r>
      <w:r w:rsidR="00377D86" w:rsidRPr="00AC27CF">
        <w:rPr>
          <w:sz w:val="24"/>
          <w:szCs w:val="24"/>
        </w:rPr>
        <w:t xml:space="preserve"> </w:t>
      </w:r>
      <w:r w:rsidRPr="00AC27CF">
        <w:rPr>
          <w:sz w:val="24"/>
          <w:szCs w:val="24"/>
        </w:rPr>
        <w:t>благоустройства населенных мест</w:t>
      </w:r>
      <w:r w:rsidR="00377D86" w:rsidRPr="00AC27CF">
        <w:rPr>
          <w:sz w:val="24"/>
          <w:szCs w:val="24"/>
        </w:rPr>
        <w:t xml:space="preserve"> </w:t>
      </w:r>
      <w:r w:rsidRPr="00AC27CF">
        <w:rPr>
          <w:sz w:val="24"/>
          <w:szCs w:val="24"/>
        </w:rPr>
        <w:t>(участков территорий) с учетом эколого-экономической эффективности проекта. Анализ вариантов проекта на основе расчетов эколого-экономической эффективности проекта. Формулирование выводов по выбору варианта проекта с учетом результатов расчета эколого-экономической эффективности. Поиск и обоснование компромиссных решений при разработке и реализации проекта (с учетом градостроительных, финансовых, организационных, экологических, социальных и пр. условий и ограничений).</w:t>
      </w:r>
    </w:p>
    <w:p w:rsidR="00DC2082" w:rsidRPr="00AC27CF" w:rsidRDefault="00AC27CF" w:rsidP="00AC27CF">
      <w:pPr>
        <w:pStyle w:val="a8"/>
        <w:spacing w:before="120"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DC2082" w:rsidRPr="00AC27CF">
        <w:rPr>
          <w:rFonts w:ascii="Times New Roman" w:hAnsi="Times New Roman"/>
          <w:b/>
          <w:sz w:val="24"/>
          <w:szCs w:val="24"/>
        </w:rPr>
        <w:t>Заключительный этап</w:t>
      </w:r>
    </w:p>
    <w:p w:rsidR="00DC2082" w:rsidRPr="00AC27CF" w:rsidRDefault="00DC2082" w:rsidP="00AC27CF">
      <w:pPr>
        <w:ind w:firstLine="709"/>
        <w:rPr>
          <w:sz w:val="24"/>
          <w:szCs w:val="24"/>
        </w:rPr>
      </w:pPr>
      <w:r w:rsidRPr="00AC27CF">
        <w:rPr>
          <w:sz w:val="24"/>
          <w:szCs w:val="24"/>
        </w:rPr>
        <w:t>Оформление и защита отчета по практике</w:t>
      </w:r>
      <w:r w:rsidR="00AC27CF">
        <w:rPr>
          <w:sz w:val="24"/>
          <w:szCs w:val="24"/>
        </w:rPr>
        <w:t>.</w:t>
      </w:r>
    </w:p>
    <w:p w:rsidR="00DC2082" w:rsidRPr="005B5F29" w:rsidRDefault="00DC2082" w:rsidP="00AC27CF">
      <w:pPr>
        <w:ind w:firstLine="709"/>
        <w:rPr>
          <w:rFonts w:ascii="Times New Roman CYR" w:hAnsi="Times New Roman CYR" w:cs="Times New Roman CYR"/>
          <w:sz w:val="28"/>
          <w:szCs w:val="28"/>
        </w:rPr>
      </w:pPr>
      <w:r w:rsidRPr="00AC27CF">
        <w:rPr>
          <w:sz w:val="24"/>
          <w:szCs w:val="24"/>
        </w:rPr>
        <w:t xml:space="preserve">Оформление и защита отчета по результатам практики. Подготовка описания проекта и презентации по результатам разработки проекта. Публичная защита проекта. </w:t>
      </w:r>
      <w:r w:rsidRPr="005B5F2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C2082" w:rsidRDefault="00DC2082" w:rsidP="00DC2082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8</w:t>
      </w:r>
    </w:p>
    <w:p w:rsidR="00DC2082" w:rsidRDefault="00DC2082" w:rsidP="00DC2082">
      <w:pPr>
        <w:pStyle w:val="ab"/>
        <w:jc w:val="center"/>
        <w:rPr>
          <w:b/>
        </w:rPr>
      </w:pPr>
      <w:r>
        <w:rPr>
          <w:b/>
        </w:rPr>
        <w:t>Описани</w:t>
      </w:r>
      <w:r>
        <w:rPr>
          <w:b/>
          <w:lang w:val="en-US"/>
        </w:rPr>
        <w:t>e</w:t>
      </w:r>
      <w:r w:rsidRPr="00F91DD1">
        <w:rPr>
          <w:b/>
        </w:rPr>
        <w:t xml:space="preserve"> показателей, критериев и шкал оценивания сформированности компетенций при </w:t>
      </w:r>
      <w:r w:rsidRPr="000D2530">
        <w:rPr>
          <w:b/>
        </w:rPr>
        <w:t>выполнении и защите</w:t>
      </w:r>
      <w:r>
        <w:rPr>
          <w:b/>
        </w:rPr>
        <w:t xml:space="preserve"> отчета по практике</w:t>
      </w:r>
    </w:p>
    <w:p w:rsidR="00AC27CF" w:rsidRPr="000D2530" w:rsidRDefault="00AC27CF" w:rsidP="00DC2082">
      <w:pPr>
        <w:pStyle w:val="ab"/>
        <w:jc w:val="center"/>
        <w:rPr>
          <w:sz w:val="28"/>
          <w:szCs w:val="28"/>
        </w:rPr>
      </w:pPr>
    </w:p>
    <w:tbl>
      <w:tblPr>
        <w:tblStyle w:val="af"/>
        <w:tblW w:w="9845" w:type="dxa"/>
        <w:tblLook w:val="01E0" w:firstRow="1" w:lastRow="1" w:firstColumn="1" w:lastColumn="1" w:noHBand="0" w:noVBand="0"/>
      </w:tblPr>
      <w:tblGrid>
        <w:gridCol w:w="664"/>
        <w:gridCol w:w="7382"/>
        <w:gridCol w:w="1799"/>
      </w:tblGrid>
      <w:tr w:rsidR="00DC2082" w:rsidRPr="00330CD0" w:rsidTr="00AC27CF">
        <w:trPr>
          <w:trHeight w:val="20"/>
        </w:trPr>
        <w:tc>
          <w:tcPr>
            <w:tcW w:w="8046" w:type="dxa"/>
            <w:gridSpan w:val="2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работы</w:t>
            </w:r>
          </w:p>
        </w:tc>
        <w:tc>
          <w:tcPr>
            <w:tcW w:w="179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Мак</w:t>
            </w:r>
            <w:r w:rsidR="00AC27CF">
              <w:rPr>
                <w:rFonts w:ascii="Times New Roman" w:hAnsi="Times New Roman"/>
                <w:b w:val="0"/>
                <w:sz w:val="24"/>
                <w:szCs w:val="24"/>
              </w:rPr>
              <w:t xml:space="preserve">симальный </w:t>
            </w: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балл</w:t>
            </w:r>
          </w:p>
        </w:tc>
      </w:tr>
      <w:tr w:rsidR="00DC2082" w:rsidRPr="00330CD0" w:rsidTr="00AC27CF">
        <w:trPr>
          <w:trHeight w:val="20"/>
        </w:trPr>
        <w:tc>
          <w:tcPr>
            <w:tcW w:w="9845" w:type="dxa"/>
            <w:gridSpan w:val="3"/>
          </w:tcPr>
          <w:p w:rsidR="00DC2082" w:rsidRPr="00330CD0" w:rsidRDefault="00AC27CF" w:rsidP="00AC27C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C2082" w:rsidRPr="00330CD0">
              <w:rPr>
                <w:rFonts w:ascii="Times New Roman" w:hAnsi="Times New Roman"/>
                <w:sz w:val="24"/>
                <w:szCs w:val="24"/>
              </w:rPr>
              <w:t>Этап планирования практики (П1)</w:t>
            </w:r>
          </w:p>
        </w:tc>
      </w:tr>
      <w:tr w:rsidR="00DC2082" w:rsidRPr="00330CD0" w:rsidTr="00AC27CF">
        <w:trPr>
          <w:trHeight w:val="20"/>
        </w:trPr>
        <w:tc>
          <w:tcPr>
            <w:tcW w:w="664" w:type="dxa"/>
          </w:tcPr>
          <w:p w:rsidR="00DC2082" w:rsidRPr="00330CD0" w:rsidRDefault="00AC27CF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7382" w:type="dxa"/>
          </w:tcPr>
          <w:p w:rsidR="00DC2082" w:rsidRPr="00330CD0" w:rsidRDefault="00DC2082" w:rsidP="00AC27CF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 xml:space="preserve">Формулировка актуальности соответствующей практики </w:t>
            </w:r>
          </w:p>
        </w:tc>
        <w:tc>
          <w:tcPr>
            <w:tcW w:w="179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4</w:t>
            </w:r>
          </w:p>
        </w:tc>
      </w:tr>
      <w:tr w:rsidR="00DC2082" w:rsidRPr="00330CD0" w:rsidTr="00AC27CF">
        <w:trPr>
          <w:trHeight w:val="20"/>
        </w:trPr>
        <w:tc>
          <w:tcPr>
            <w:tcW w:w="66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7382" w:type="dxa"/>
          </w:tcPr>
          <w:p w:rsidR="00DC2082" w:rsidRPr="00330CD0" w:rsidRDefault="00DC2082" w:rsidP="00AC27CF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 и формулирование задач практики</w:t>
            </w:r>
          </w:p>
        </w:tc>
        <w:tc>
          <w:tcPr>
            <w:tcW w:w="179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4</w:t>
            </w:r>
          </w:p>
        </w:tc>
      </w:tr>
      <w:tr w:rsidR="00DC2082" w:rsidRPr="00330CD0" w:rsidTr="00AC27CF">
        <w:trPr>
          <w:trHeight w:val="20"/>
        </w:trPr>
        <w:tc>
          <w:tcPr>
            <w:tcW w:w="66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7382" w:type="dxa"/>
          </w:tcPr>
          <w:p w:rsidR="00DC2082" w:rsidRPr="00330CD0" w:rsidRDefault="00DC2082" w:rsidP="00AC27CF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Описание уровня изученности (разработанности) вопроса (проблемы)</w:t>
            </w:r>
          </w:p>
        </w:tc>
        <w:tc>
          <w:tcPr>
            <w:tcW w:w="179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4</w:t>
            </w:r>
          </w:p>
        </w:tc>
      </w:tr>
      <w:tr w:rsidR="00DC2082" w:rsidRPr="00330CD0" w:rsidTr="00AC27CF">
        <w:trPr>
          <w:trHeight w:val="20"/>
        </w:trPr>
        <w:tc>
          <w:tcPr>
            <w:tcW w:w="66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1.4</w:t>
            </w:r>
          </w:p>
        </w:tc>
        <w:tc>
          <w:tcPr>
            <w:tcW w:w="7382" w:type="dxa"/>
          </w:tcPr>
          <w:p w:rsidR="00DC2082" w:rsidRPr="00330CD0" w:rsidRDefault="00DC2082" w:rsidP="00AC27CF">
            <w:pPr>
              <w:pStyle w:val="ac"/>
              <w:tabs>
                <w:tab w:val="left" w:pos="5314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Понимание содержания основных этапов проведения практики</w:t>
            </w:r>
          </w:p>
        </w:tc>
        <w:tc>
          <w:tcPr>
            <w:tcW w:w="179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3</w:t>
            </w:r>
          </w:p>
        </w:tc>
      </w:tr>
      <w:tr w:rsidR="00DC2082" w:rsidRPr="00330CD0" w:rsidTr="00AC27CF">
        <w:trPr>
          <w:trHeight w:val="20"/>
        </w:trPr>
        <w:tc>
          <w:tcPr>
            <w:tcW w:w="8046" w:type="dxa"/>
            <w:gridSpan w:val="2"/>
          </w:tcPr>
          <w:p w:rsidR="00DC2082" w:rsidRPr="00330CD0" w:rsidRDefault="00DC2082" w:rsidP="00AC27CF">
            <w:pPr>
              <w:pStyle w:val="ac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79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</w:tr>
      <w:tr w:rsidR="00DC2082" w:rsidRPr="00330CD0" w:rsidTr="00AC27CF">
        <w:trPr>
          <w:trHeight w:val="20"/>
        </w:trPr>
        <w:tc>
          <w:tcPr>
            <w:tcW w:w="9845" w:type="dxa"/>
            <w:gridSpan w:val="3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2. Основной этап</w:t>
            </w:r>
          </w:p>
        </w:tc>
      </w:tr>
      <w:tr w:rsidR="00DC2082" w:rsidRPr="00330CD0" w:rsidTr="00AC27CF">
        <w:trPr>
          <w:trHeight w:val="20"/>
        </w:trPr>
        <w:tc>
          <w:tcPr>
            <w:tcW w:w="664" w:type="dxa"/>
          </w:tcPr>
          <w:p w:rsidR="00DC2082" w:rsidRPr="00330CD0" w:rsidRDefault="00AC27CF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7382" w:type="dxa"/>
          </w:tcPr>
          <w:p w:rsidR="00DC2082" w:rsidRPr="00330CD0" w:rsidRDefault="00DC2082" w:rsidP="00AC27CF">
            <w:pPr>
              <w:pStyle w:val="ac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Постановка задачи исследования </w:t>
            </w:r>
            <w:r w:rsidRPr="00330CD0">
              <w:rPr>
                <w:rFonts w:ascii="Times New Roman" w:hAnsi="Times New Roman"/>
                <w:sz w:val="24"/>
                <w:szCs w:val="24"/>
              </w:rPr>
              <w:t>(П2)</w:t>
            </w:r>
          </w:p>
        </w:tc>
        <w:tc>
          <w:tcPr>
            <w:tcW w:w="179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20</w:t>
            </w:r>
          </w:p>
        </w:tc>
      </w:tr>
      <w:tr w:rsidR="00DC2082" w:rsidRPr="00330CD0" w:rsidTr="00AC27CF">
        <w:trPr>
          <w:trHeight w:val="20"/>
        </w:trPr>
        <w:tc>
          <w:tcPr>
            <w:tcW w:w="66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2.2</w:t>
            </w:r>
          </w:p>
        </w:tc>
        <w:tc>
          <w:tcPr>
            <w:tcW w:w="7382" w:type="dxa"/>
          </w:tcPr>
          <w:p w:rsidR="00DC2082" w:rsidRPr="00330CD0" w:rsidRDefault="00DC2082" w:rsidP="00AC27CF">
            <w:pPr>
              <w:pStyle w:val="ac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Выбор </w:t>
            </w:r>
            <w:r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методики </w:t>
            </w:r>
            <w:r w:rsidRPr="00330CD0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исследования </w:t>
            </w:r>
            <w:r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(разработка проекта) </w:t>
            </w:r>
            <w:r w:rsidRPr="00330CD0">
              <w:rPr>
                <w:rFonts w:ascii="Times New Roman CYR" w:hAnsi="Times New Roman CYR" w:cs="Times New Roman CYR"/>
                <w:sz w:val="24"/>
                <w:szCs w:val="24"/>
              </w:rPr>
              <w:t>(П3)</w:t>
            </w:r>
          </w:p>
        </w:tc>
        <w:tc>
          <w:tcPr>
            <w:tcW w:w="179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DC2082" w:rsidRPr="00330CD0" w:rsidTr="00AC27CF">
        <w:trPr>
          <w:trHeight w:val="20"/>
        </w:trPr>
        <w:tc>
          <w:tcPr>
            <w:tcW w:w="66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2.3</w:t>
            </w:r>
          </w:p>
        </w:tc>
        <w:tc>
          <w:tcPr>
            <w:tcW w:w="7382" w:type="dxa"/>
          </w:tcPr>
          <w:p w:rsidR="00DC2082" w:rsidRPr="00330CD0" w:rsidRDefault="00DC2082" w:rsidP="00AC27CF">
            <w:pPr>
              <w:pStyle w:val="ac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 xml:space="preserve">Обработка материала исследования (решение задачи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 анализ вариантов</w:t>
            </w: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30CD0">
              <w:rPr>
                <w:rFonts w:ascii="Times New Roman" w:hAnsi="Times New Roman"/>
                <w:sz w:val="24"/>
                <w:szCs w:val="24"/>
              </w:rPr>
              <w:t>(П4)</w:t>
            </w:r>
          </w:p>
        </w:tc>
        <w:tc>
          <w:tcPr>
            <w:tcW w:w="179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DC2082" w:rsidRPr="00330CD0" w:rsidTr="00AC27CF">
        <w:trPr>
          <w:trHeight w:val="20"/>
        </w:trPr>
        <w:tc>
          <w:tcPr>
            <w:tcW w:w="8046" w:type="dxa"/>
            <w:gridSpan w:val="2"/>
          </w:tcPr>
          <w:p w:rsidR="00DC2082" w:rsidRPr="00330CD0" w:rsidRDefault="00DC2082" w:rsidP="00AC27CF">
            <w:pPr>
              <w:pStyle w:val="ac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79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До 65</w:t>
            </w:r>
          </w:p>
        </w:tc>
      </w:tr>
      <w:tr w:rsidR="00DC2082" w:rsidRPr="00330CD0" w:rsidTr="00AC27CF">
        <w:trPr>
          <w:trHeight w:val="20"/>
        </w:trPr>
        <w:tc>
          <w:tcPr>
            <w:tcW w:w="9845" w:type="dxa"/>
            <w:gridSpan w:val="3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3. Оформление отчета по результатам практики</w:t>
            </w:r>
          </w:p>
        </w:tc>
      </w:tr>
      <w:tr w:rsidR="00DC2082" w:rsidRPr="00330CD0" w:rsidTr="00AC27CF">
        <w:trPr>
          <w:trHeight w:val="20"/>
        </w:trPr>
        <w:tc>
          <w:tcPr>
            <w:tcW w:w="66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3.1</w:t>
            </w:r>
          </w:p>
        </w:tc>
        <w:tc>
          <w:tcPr>
            <w:tcW w:w="7382" w:type="dxa"/>
          </w:tcPr>
          <w:p w:rsidR="00DC2082" w:rsidRPr="00330CD0" w:rsidRDefault="00DC2082" w:rsidP="00AC27CF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Предложение решения поставленной задачи (проблемы)</w:t>
            </w:r>
          </w:p>
        </w:tc>
        <w:tc>
          <w:tcPr>
            <w:tcW w:w="179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5</w:t>
            </w:r>
          </w:p>
        </w:tc>
      </w:tr>
      <w:tr w:rsidR="00DC2082" w:rsidRPr="00330CD0" w:rsidTr="00AC27CF">
        <w:trPr>
          <w:trHeight w:val="20"/>
        </w:trPr>
        <w:tc>
          <w:tcPr>
            <w:tcW w:w="664" w:type="dxa"/>
          </w:tcPr>
          <w:p w:rsidR="00DC2082" w:rsidRPr="00330CD0" w:rsidRDefault="00AC27CF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3.2</w:t>
            </w:r>
          </w:p>
        </w:tc>
        <w:tc>
          <w:tcPr>
            <w:tcW w:w="7382" w:type="dxa"/>
          </w:tcPr>
          <w:p w:rsidR="00DC2082" w:rsidRPr="00330CD0" w:rsidRDefault="00DC2082" w:rsidP="00AC27CF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Разработка организационных мероприятий по реализации проектной работы /решения поставленной задачи (проблемы)</w:t>
            </w:r>
          </w:p>
        </w:tc>
        <w:tc>
          <w:tcPr>
            <w:tcW w:w="179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5</w:t>
            </w:r>
          </w:p>
        </w:tc>
      </w:tr>
      <w:tr w:rsidR="00DC2082" w:rsidRPr="00330CD0" w:rsidTr="00AC27CF">
        <w:trPr>
          <w:trHeight w:val="20"/>
        </w:trPr>
        <w:tc>
          <w:tcPr>
            <w:tcW w:w="8046" w:type="dxa"/>
            <w:gridSpan w:val="2"/>
          </w:tcPr>
          <w:p w:rsidR="00DC2082" w:rsidRPr="00330CD0" w:rsidRDefault="00DC2082" w:rsidP="00AC27CF">
            <w:pPr>
              <w:pStyle w:val="ac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79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</w:tr>
      <w:tr w:rsidR="00DC2082" w:rsidRPr="00330CD0" w:rsidTr="00AC27CF">
        <w:trPr>
          <w:trHeight w:val="20"/>
        </w:trPr>
        <w:tc>
          <w:tcPr>
            <w:tcW w:w="9845" w:type="dxa"/>
            <w:gridSpan w:val="3"/>
          </w:tcPr>
          <w:p w:rsidR="00DC2082" w:rsidRPr="00330CD0" w:rsidRDefault="00AC27CF" w:rsidP="00AC27C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DC2082" w:rsidRPr="00330CD0">
              <w:rPr>
                <w:rFonts w:ascii="Times New Roman" w:hAnsi="Times New Roman"/>
                <w:sz w:val="24"/>
                <w:szCs w:val="24"/>
              </w:rPr>
              <w:t>Проект / презентация</w:t>
            </w:r>
            <w:r w:rsidR="00377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082" w:rsidRPr="00330CD0">
              <w:rPr>
                <w:rFonts w:ascii="Times New Roman" w:hAnsi="Times New Roman"/>
                <w:sz w:val="24"/>
                <w:szCs w:val="24"/>
              </w:rPr>
              <w:t>по результатам прохождения практики</w:t>
            </w:r>
          </w:p>
        </w:tc>
      </w:tr>
      <w:tr w:rsidR="00DC2082" w:rsidRPr="00330CD0" w:rsidTr="00AC27CF">
        <w:trPr>
          <w:trHeight w:val="20"/>
        </w:trPr>
        <w:tc>
          <w:tcPr>
            <w:tcW w:w="66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4.1</w:t>
            </w:r>
          </w:p>
        </w:tc>
        <w:tc>
          <w:tcPr>
            <w:tcW w:w="7382" w:type="dxa"/>
          </w:tcPr>
          <w:p w:rsidR="00DC2082" w:rsidRPr="00330CD0" w:rsidRDefault="00DC2082" w:rsidP="00AC27CF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Качество проекта / презентации</w:t>
            </w:r>
          </w:p>
        </w:tc>
        <w:tc>
          <w:tcPr>
            <w:tcW w:w="179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5</w:t>
            </w:r>
          </w:p>
        </w:tc>
      </w:tr>
      <w:tr w:rsidR="00DC2082" w:rsidRPr="00330CD0" w:rsidTr="00AC27CF">
        <w:trPr>
          <w:trHeight w:val="20"/>
        </w:trPr>
        <w:tc>
          <w:tcPr>
            <w:tcW w:w="66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4.2</w:t>
            </w:r>
          </w:p>
        </w:tc>
        <w:tc>
          <w:tcPr>
            <w:tcW w:w="7382" w:type="dxa"/>
          </w:tcPr>
          <w:p w:rsidR="00DC2082" w:rsidRPr="00330CD0" w:rsidRDefault="00DC2082" w:rsidP="00AC27CF">
            <w:pPr>
              <w:pStyle w:val="ac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Качество ответов на вопросы при публичном обсуждении</w:t>
            </w:r>
          </w:p>
        </w:tc>
        <w:tc>
          <w:tcPr>
            <w:tcW w:w="179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До 5</w:t>
            </w:r>
          </w:p>
        </w:tc>
      </w:tr>
      <w:tr w:rsidR="00DC2082" w:rsidRPr="00330CD0" w:rsidTr="00AC27CF">
        <w:trPr>
          <w:trHeight w:val="20"/>
        </w:trPr>
        <w:tc>
          <w:tcPr>
            <w:tcW w:w="8046" w:type="dxa"/>
            <w:gridSpan w:val="2"/>
          </w:tcPr>
          <w:p w:rsidR="00DC2082" w:rsidRPr="00330CD0" w:rsidRDefault="00DC2082" w:rsidP="00AC27CF">
            <w:pPr>
              <w:pStyle w:val="ac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79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</w:tr>
      <w:tr w:rsidR="00DC2082" w:rsidRPr="00330CD0" w:rsidTr="00AC27CF">
        <w:trPr>
          <w:trHeight w:val="20"/>
        </w:trPr>
        <w:tc>
          <w:tcPr>
            <w:tcW w:w="8046" w:type="dxa"/>
            <w:gridSpan w:val="2"/>
          </w:tcPr>
          <w:p w:rsidR="00DC2082" w:rsidRPr="00330CD0" w:rsidRDefault="00DC2082" w:rsidP="00AC27CF">
            <w:pPr>
              <w:pStyle w:val="ac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 xml:space="preserve">Всего баллов за пп.3+4 (П5) </w:t>
            </w:r>
          </w:p>
        </w:tc>
        <w:tc>
          <w:tcPr>
            <w:tcW w:w="179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</w:tr>
      <w:tr w:rsidR="00DC2082" w:rsidRPr="00330CD0" w:rsidTr="00AC27CF">
        <w:trPr>
          <w:trHeight w:val="20"/>
        </w:trPr>
        <w:tc>
          <w:tcPr>
            <w:tcW w:w="8046" w:type="dxa"/>
            <w:gridSpan w:val="2"/>
          </w:tcPr>
          <w:p w:rsidR="00DC2082" w:rsidRPr="00330CD0" w:rsidRDefault="00DC2082" w:rsidP="00AC27CF">
            <w:pPr>
              <w:pStyle w:val="ac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94" w:type="dxa"/>
          </w:tcPr>
          <w:p w:rsidR="00DC2082" w:rsidRPr="00330CD0" w:rsidRDefault="00DC2082" w:rsidP="00AC27C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До 100</w:t>
            </w:r>
          </w:p>
        </w:tc>
      </w:tr>
    </w:tbl>
    <w:p w:rsidR="00DC2082" w:rsidRDefault="00DC2082" w:rsidP="00DC2082">
      <w:pPr>
        <w:pStyle w:val="ab"/>
        <w:rPr>
          <w:sz w:val="28"/>
          <w:szCs w:val="28"/>
        </w:rPr>
      </w:pPr>
    </w:p>
    <w:p w:rsidR="00DC2082" w:rsidRPr="00AC27CF" w:rsidRDefault="00DC2082" w:rsidP="00DC2082">
      <w:pPr>
        <w:pStyle w:val="ab"/>
        <w:ind w:firstLine="709"/>
        <w:jc w:val="both"/>
        <w:rPr>
          <w:b/>
        </w:rPr>
      </w:pPr>
      <w:r w:rsidRPr="00AC27CF">
        <w:rPr>
          <w:b/>
        </w:rPr>
        <w:t>П.1. Составление индивидуального графика проведения исследования. Постановка цели и задач практики</w:t>
      </w:r>
      <w:r w:rsidR="00AC27CF">
        <w:rPr>
          <w:b/>
        </w:rPr>
        <w:t>:</w:t>
      </w:r>
      <w:r w:rsidRPr="00AC27CF">
        <w:rPr>
          <w:b/>
        </w:rPr>
        <w:t xml:space="preserve"> </w:t>
      </w:r>
    </w:p>
    <w:p w:rsidR="00DC2082" w:rsidRPr="00AC27CF" w:rsidRDefault="00AC27CF" w:rsidP="00DC2082">
      <w:pPr>
        <w:pStyle w:val="ab"/>
        <w:ind w:firstLine="709"/>
        <w:jc w:val="both"/>
      </w:pPr>
      <w:r>
        <w:rPr>
          <w:b/>
        </w:rPr>
        <w:t xml:space="preserve">– </w:t>
      </w:r>
      <w:r w:rsidR="00DC2082" w:rsidRPr="00AC27CF">
        <w:rPr>
          <w:b/>
        </w:rPr>
        <w:t>10</w:t>
      </w:r>
      <w:r>
        <w:rPr>
          <w:b/>
        </w:rPr>
        <w:t>–</w:t>
      </w:r>
      <w:r w:rsidR="00DC2082" w:rsidRPr="00AC27CF">
        <w:rPr>
          <w:b/>
        </w:rPr>
        <w:t xml:space="preserve">15 баллов </w:t>
      </w:r>
      <w:r w:rsidR="00DC2082" w:rsidRPr="00AC27CF">
        <w:t xml:space="preserve">выставляется в том случае, если обучающийся четко представляет актуальность решения задач, поставленных в рамках прохождения соответствующей практики, понимает ее место при освоении ОПОП, обучающийся четко сформулировал цель и задачи прохождения практики; </w:t>
      </w:r>
    </w:p>
    <w:p w:rsidR="00DC2082" w:rsidRPr="00AC27CF" w:rsidRDefault="00AC27CF" w:rsidP="00DC2082">
      <w:pPr>
        <w:pStyle w:val="ab"/>
        <w:ind w:firstLine="709"/>
        <w:jc w:val="both"/>
      </w:pPr>
      <w:r>
        <w:rPr>
          <w:b/>
        </w:rPr>
        <w:t xml:space="preserve">– </w:t>
      </w:r>
      <w:r w:rsidR="00DC2082" w:rsidRPr="00AC27CF">
        <w:rPr>
          <w:b/>
        </w:rPr>
        <w:t>5</w:t>
      </w:r>
      <w:r>
        <w:rPr>
          <w:b/>
        </w:rPr>
        <w:t>–</w:t>
      </w:r>
      <w:r w:rsidR="00DC2082" w:rsidRPr="00AC27CF">
        <w:rPr>
          <w:b/>
        </w:rPr>
        <w:t>10 баллов</w:t>
      </w:r>
      <w:r w:rsidR="00DC2082" w:rsidRPr="00AC27CF">
        <w:t xml:space="preserve"> выставляется в том случае, если обучающийся не до конца понимает актуальность решения задач, поставленных в рамках прохождения соответствующей практики, не четко сформулировал актуальность и задачи прохождения практики во вводной части отчета;</w:t>
      </w:r>
    </w:p>
    <w:p w:rsidR="00DC2082" w:rsidRPr="00AC27CF" w:rsidRDefault="00AC27CF" w:rsidP="00DC2082">
      <w:pPr>
        <w:pStyle w:val="ab"/>
        <w:ind w:firstLine="709"/>
        <w:jc w:val="both"/>
      </w:pPr>
      <w:r>
        <w:rPr>
          <w:b/>
        </w:rPr>
        <w:t xml:space="preserve">– </w:t>
      </w:r>
      <w:r w:rsidR="00DC2082" w:rsidRPr="00AC27CF">
        <w:rPr>
          <w:b/>
        </w:rPr>
        <w:t>1</w:t>
      </w:r>
      <w:r>
        <w:rPr>
          <w:b/>
        </w:rPr>
        <w:t>–</w:t>
      </w:r>
      <w:r w:rsidR="00DC2082" w:rsidRPr="00AC27CF">
        <w:rPr>
          <w:b/>
        </w:rPr>
        <w:t>4 баллов</w:t>
      </w:r>
      <w:r w:rsidR="00DC2082" w:rsidRPr="00AC27CF">
        <w:t xml:space="preserve"> выставляется в том случае, если обучающийся может сформулировать только цель или только задачи прохождения практики.</w:t>
      </w:r>
    </w:p>
    <w:p w:rsidR="00AC27CF" w:rsidRDefault="00AC27CF" w:rsidP="00DC2082">
      <w:pPr>
        <w:pStyle w:val="ab"/>
        <w:ind w:firstLine="709"/>
        <w:jc w:val="both"/>
        <w:rPr>
          <w:b/>
        </w:rPr>
      </w:pPr>
    </w:p>
    <w:p w:rsidR="00DC2082" w:rsidRPr="00AC27CF" w:rsidRDefault="00DC2082" w:rsidP="00DC2082">
      <w:pPr>
        <w:pStyle w:val="ab"/>
        <w:ind w:firstLine="709"/>
        <w:jc w:val="both"/>
        <w:rPr>
          <w:b/>
        </w:rPr>
      </w:pPr>
      <w:r w:rsidRPr="00AC27CF">
        <w:rPr>
          <w:b/>
        </w:rPr>
        <w:t>П.2. Полнота и качество описания необходимой информации для идеи проекта. Степень использования информационных технологий для получения и о</w:t>
      </w:r>
      <w:r w:rsidR="00AC27CF">
        <w:rPr>
          <w:b/>
        </w:rPr>
        <w:t>бработки необходимой информации:</w:t>
      </w:r>
    </w:p>
    <w:p w:rsidR="00DC2082" w:rsidRPr="00AC27CF" w:rsidRDefault="00AC27CF" w:rsidP="00DC2082">
      <w:pPr>
        <w:pStyle w:val="ab"/>
        <w:ind w:firstLine="709"/>
        <w:jc w:val="both"/>
      </w:pPr>
      <w:r>
        <w:rPr>
          <w:b/>
        </w:rPr>
        <w:t xml:space="preserve">– </w:t>
      </w:r>
      <w:r w:rsidR="00DC2082" w:rsidRPr="00AC27CF">
        <w:rPr>
          <w:b/>
        </w:rPr>
        <w:t>16</w:t>
      </w:r>
      <w:r>
        <w:rPr>
          <w:b/>
        </w:rPr>
        <w:t>–</w:t>
      </w:r>
      <w:r w:rsidR="00DC2082" w:rsidRPr="00AC27CF">
        <w:rPr>
          <w:b/>
        </w:rPr>
        <w:t xml:space="preserve">20 баллов </w:t>
      </w:r>
      <w:r w:rsidR="00DC2082" w:rsidRPr="00AC27CF">
        <w:t>выставляется в том случае, если обучающийся грамотно сформулировал постановку задач разработки проекта благоустройства и выявил проблемы развития и благоустройства участка территории; выявил не менее 3-х задач, которые должны быть решены в процессе благоустройства участка территории /общественного пространства.</w:t>
      </w:r>
    </w:p>
    <w:p w:rsidR="00585BC3" w:rsidRPr="00DC2082" w:rsidRDefault="00585BC3" w:rsidP="00DC2082">
      <w:pPr>
        <w:jc w:val="center"/>
        <w:rPr>
          <w:b/>
          <w:sz w:val="26"/>
        </w:rPr>
      </w:pPr>
    </w:p>
    <w:sectPr w:rsidR="00585BC3" w:rsidRPr="00DC2082" w:rsidSect="00377D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0B" w:rsidRDefault="00506E0B" w:rsidP="00DC2082">
      <w:r>
        <w:separator/>
      </w:r>
    </w:p>
  </w:endnote>
  <w:endnote w:type="continuationSeparator" w:id="0">
    <w:p w:rsidR="00506E0B" w:rsidRDefault="00506E0B" w:rsidP="00DC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0B" w:rsidRDefault="00506E0B" w:rsidP="00DC208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06E0B" w:rsidRDefault="00506E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0B" w:rsidRDefault="00506E0B" w:rsidP="00DC208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60F65">
      <w:rPr>
        <w:rStyle w:val="a7"/>
        <w:noProof/>
      </w:rPr>
      <w:t>2</w:t>
    </w:r>
    <w:r>
      <w:rPr>
        <w:rStyle w:val="a7"/>
      </w:rPr>
      <w:fldChar w:fldCharType="end"/>
    </w:r>
  </w:p>
  <w:p w:rsidR="00506E0B" w:rsidRDefault="00506E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0B" w:rsidRDefault="00506E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0B" w:rsidRDefault="00506E0B" w:rsidP="00DC2082">
      <w:r>
        <w:separator/>
      </w:r>
    </w:p>
  </w:footnote>
  <w:footnote w:type="continuationSeparator" w:id="0">
    <w:p w:rsidR="00506E0B" w:rsidRDefault="00506E0B" w:rsidP="00DC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0B" w:rsidRDefault="00506E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0B" w:rsidRDefault="00506E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0B" w:rsidRDefault="00506E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2C9"/>
    <w:multiLevelType w:val="hybridMultilevel"/>
    <w:tmpl w:val="1E6A51F2"/>
    <w:lvl w:ilvl="0" w:tplc="EA985C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83326"/>
    <w:multiLevelType w:val="hybridMultilevel"/>
    <w:tmpl w:val="0736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BC3"/>
    <w:rsid w:val="00377D86"/>
    <w:rsid w:val="00506E0B"/>
    <w:rsid w:val="00585BC3"/>
    <w:rsid w:val="00AC27CF"/>
    <w:rsid w:val="00B32D18"/>
    <w:rsid w:val="00D2602F"/>
    <w:rsid w:val="00D60F65"/>
    <w:rsid w:val="00DC2082"/>
    <w:rsid w:val="00F5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9ACF0-D4E1-4538-B2C1-1081F0FF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0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082"/>
  </w:style>
  <w:style w:type="paragraph" w:styleId="a5">
    <w:name w:val="footer"/>
    <w:basedOn w:val="a"/>
    <w:link w:val="a6"/>
    <w:uiPriority w:val="99"/>
    <w:unhideWhenUsed/>
    <w:rsid w:val="00DC20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2082"/>
  </w:style>
  <w:style w:type="character" w:styleId="a7">
    <w:name w:val="page number"/>
    <w:basedOn w:val="a0"/>
    <w:uiPriority w:val="99"/>
    <w:semiHidden/>
    <w:unhideWhenUsed/>
    <w:rsid w:val="00DC2082"/>
  </w:style>
  <w:style w:type="paragraph" w:styleId="a8">
    <w:name w:val="List Paragraph"/>
    <w:basedOn w:val="a"/>
    <w:qFormat/>
    <w:rsid w:val="00DC20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nhideWhenUsed/>
    <w:rsid w:val="00DC208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DC2082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Стиль"/>
    <w:rsid w:val="00DC20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c">
    <w:name w:val="Осн заголовок"/>
    <w:basedOn w:val="ad"/>
    <w:rsid w:val="00DC2082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d">
    <w:name w:val="Body Text Indent"/>
    <w:basedOn w:val="a"/>
    <w:link w:val="ae"/>
    <w:uiPriority w:val="99"/>
    <w:semiHidden/>
    <w:unhideWhenUsed/>
    <w:rsid w:val="00DC208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C2082"/>
  </w:style>
  <w:style w:type="table" w:styleId="af">
    <w:name w:val="Table Grid"/>
    <w:basedOn w:val="a1"/>
    <w:uiPriority w:val="39"/>
    <w:rsid w:val="00377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52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2;&#1080;&#1093;&#1072;&#1083;&#1077;&#1074;%20&#1070;.%20&#1040;.%20&#1054;&#1089;&#1085;&#1086;&#1074;&#1099;%20&#1075;&#1088;&#1072;&#1076;&#1086;&#1089;&#1090;&#1088;&#1086;&#1080;&#1090;&#1077;&#1083;&#1100;&#1089;&#1090;&#1074;&#1072;%20&#1080;%20&#1087;&#1083;&#1072;&#1085;&#1080;&#1088;&#1086;&#1074;&#1082;&#1080;%20&#1085;&#1072;&#1089;&#1077;&#1083;&#1077;&#1085;&#1085;&#1099;&#1093;%20&#1087;&#1091;&#1085;&#1082;&#1090;&#1086;&#1074;%20:%20&#1091;&#1095;&#1077;&#1073;.%20&#1087;&#1086;&#1089;&#1086;&#1073;&#1080;&#1077;%20/%20&#1070;.%20&#1040;.%20&#1052;&#1080;&#1093;&#1072;&#1083;&#1077;&#1074;.%20&#8211;%20&#1050;&#1088;&#1072;&#1089;&#1085;&#1086;&#1103;&#1088;&#1089;&#1082;,%202012%20&#8211;%20237%20&#1089;.%20&#8211;%20URL:%20http://rusbuildrealty.ru/books/gradostroitelstvo-planirovka-naselennyh-punktov/84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43;&#1088;&#1072;&#1076;&#1086;&#1089;&#1090;&#1088;&#1086;&#1080;&#1090;&#1077;&#1083;&#1100;&#1085;&#1099;&#1081;%20&#1082;&#1086;&#1076;&#1077;&#1082;&#1089;%20&#1056;&#1086;&#1089;&#1089;&#1080;&#1081;&#1089;&#1082;&#1086;&#1081;%20&#1060;&#1077;&#1076;&#1077;&#1088;&#1072;&#1094;&#1080;&#1080;%20//%20&#1069;&#1083;&#1077;&#1082;&#1090;&#1088;&#1086;&#1085;&#1085;&#1086;-&#1073;&#1080;&#1073;&#1083;&#1080;&#1086;&#1090;&#1077;&#1095;&#1085;&#1072;&#1103;%20&#1089;&#1080;&#1089;&#1090;&#1077;&#1084;&#1072;%20IPRbooks,%202016.%20&#8211;%20201%20c.%20&#8211;%20URL:%20http://www.iprbookshop.ru/1245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58;&#1088;&#1091;&#1093;&#1080;&#1085;&#1072;%20&#1053;.%20&#1048;.%20&#1054;&#1089;&#1085;&#1086;&#1074;&#1099;%20&#1101;&#1082;&#1086;&#1085;&#1086;&#1084;&#1080;&#1082;&#1080;%20&#1085;&#1077;&#1076;&#1074;&#1080;&#1078;&#1080;&#1084;&#1086;&#1089;&#1090;&#1080;%20:%20&#1091;&#1095;&#1077;&#1073;.%20&#1087;&#1086;&#1089;&#1086;&#1073;&#1080;&#1077;%20/%20&#1053;.%20&#1048;.%20&#1058;&#1088;&#1091;&#1093;&#1080;&#1085;&#1072;,%20&#1042;.%20&#1053;.%20&#1041;&#1072;&#1088;&#1080;&#1085;&#1086;&#1074;,%20&#1048;.%20&#1048;.%20&#1063;&#1077;&#1088;&#1085;&#1099;&#1096;&#1080;&#1093;&#1080;&#1085;&#1072;.%20&#8211;%20&#1042;&#1086;&#1088;&#1086;&#1085;&#1077;&#1078;%20:%20&#1042;&#1086;&#1088;&#1086;&#1085;&#1077;&#1078;&#1089;&#1082;&#1080;&#1081;%20&#1075;&#1086;&#1089;&#1091;&#1076;&#1072;&#1088;&#1089;&#1090;&#1074;&#1077;&#1085;&#1085;&#1099;&#1081;%20&#1072;&#1088;&#1093;&#1080;&#1090;&#1077;&#1082;&#1090;&#1091;&#1088;&#1085;&#1086;-&#1089;&#1090;&#1088;&#1086;&#1080;&#1090;&#1077;&#1083;&#1100;&#1085;&#1099;&#1081;%20&#1091;&#1085;&#1080;&#1074;&#1077;&#1088;&#1089;&#1080;&#1090;&#1077;&#1090;,%20&#1069;&#1041;&#1057;%20&#1040;&#1057;&#1042;,%202014.%20&#8211;%20189%20c.%20&#8211;%20URL:%20http://www.iprbookshop.ru/30845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&#1050;&#1086;&#1078;&#1091;&#1093;&#1072;&#1088;%20&#1042;.%20&#1052;.%20&#1054;&#1089;&#1085;&#1086;&#1074;&#1099;%20&#1091;&#1087;&#1088;&#1072;&#1074;&#1083;&#1077;&#1085;&#1080;&#1103;%20&#1085;&#1077;&#1076;&#1074;&#1080;&#1078;&#1080;&#1084;&#1086;&#1089;&#1090;&#1100;&#1102;%20:%20&#1087;&#1088;&#1072;&#1082;&#1090;&#1080;&#1082;&#1091;&#1084;%20/%20&#1042;.%20&#1052;.%20&#1050;&#1086;&#1078;&#1091;&#1093;&#1072;&#1088;.%20&#8211;%20&#1052;&#1086;&#1089;&#1082;&#1074;&#1072;%20:%20&#1044;&#1072;&#1096;&#1082;&#1086;&#1074;%20&#1080;%20&#1050;,%202015.%20&#8211;%20199%20c.%20&#8211;%20URL:%20http://www.iprbookshop.ru/1095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&#1054;&#1079;&#1077;&#1088;&#1086;&#1074;%20&#1045;.%20&#1057;.%20&#1059;&#1087;&#1088;&#1072;&#1074;&#1083;&#1077;&#1085;&#1080;&#1077;%20&#1085;&#1077;&#1076;&#1074;&#1080;&#1078;&#1080;&#1084;&#1086;&#1081;%20&#1089;&#1086;&#1073;&#1089;&#1090;&#1074;&#1077;&#1085;&#1085;&#1086;&#1089;&#1090;&#1100;&#1102;%20:%20&#1091;&#1095;&#1077;&#1073;.%20&#1087;&#1086;&#1089;&#1086;&#1073;&#1080;&#1077;%20/%20&#1045;.%20&#1057;.%20&#1054;&#1079;&#1077;&#1088;&#1086;&#1074;.%20&#8211;%20&#1057;&#1072;&#1085;&#1082;&#1090;-&#1055;&#1077;&#1090;&#1077;&#1088;&#1073;&#1091;&#1088;&#1075;%20:%20&#1057;&#1072;&#1085;&#1082;&#1090;-&#1055;&#1077;&#1090;&#1077;&#1088;&#1073;&#1091;&#1088;&#1075;&#1089;&#1082;&#1080;&#1081;%20&#1087;&#1086;&#1083;&#1080;&#1090;&#1077;&#1093;&#1085;&#1080;&#1095;&#1077;&#1089;&#1082;&#1080;&#1081;%20&#1091;&#1085;&#1080;&#1074;&#1077;&#1088;&#1089;&#1080;&#1090;&#1077;&#1090;%20&#1055;&#1077;&#1090;&#1088;&#1072;%20&#1042;&#1077;&#1083;&#1080;&#1082;&#1086;&#1075;&#1086;,%202012.%20&#8211;%20392%20c.%20&#8211;%20URL:%20http://www.iprbookshop.ru/43980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4700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5</cp:revision>
  <dcterms:created xsi:type="dcterms:W3CDTF">2021-04-07T05:15:00Z</dcterms:created>
  <dcterms:modified xsi:type="dcterms:W3CDTF">2021-04-09T03:01:00Z</dcterms:modified>
</cp:coreProperties>
</file>